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132"/>
        <w:rPr/>
      </w:pPr>
      <w:r>
        <w:rPr/>
        <w:t xml:space="preserve">Ata da 23 ª sessão ordinária das Terceira Câmara Cível do Estado do Amazonas, realizada aos 04 de </w:t>
      </w:r>
      <w:r>
        <w:rPr>
          <w:spacing w:val="12"/>
        </w:rPr>
        <w:t>Agosto</w:t>
      </w:r>
      <w:r>
        <w:rPr>
          <w:spacing w:val="80"/>
          <w:w w:val="150"/>
        </w:rPr>
        <w:t xml:space="preserve">  </w:t>
      </w:r>
      <w:r>
        <w:rPr/>
        <w:t>de</w:t>
      </w:r>
      <w:r>
        <w:rPr>
          <w:spacing w:val="80"/>
          <w:w w:val="150"/>
        </w:rPr>
        <w:t xml:space="preserve">  </w:t>
      </w:r>
      <w:r>
        <w:rPr>
          <w:spacing w:val="12"/>
        </w:rPr>
        <w:t>2025.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>
          <w:spacing w:val="11"/>
        </w:rPr>
        <w:t>data</w:t>
      </w:r>
      <w:r>
        <w:rPr>
          <w:spacing w:val="80"/>
          <w:w w:val="150"/>
        </w:rPr>
        <w:t xml:space="preserve">  </w:t>
      </w:r>
      <w:r>
        <w:rPr>
          <w:spacing w:val="12"/>
        </w:rPr>
        <w:t>supra,</w:t>
      </w:r>
      <w:r>
        <w:rPr>
          <w:spacing w:val="80"/>
          <w:w w:val="150"/>
        </w:rPr>
        <w:t xml:space="preserve">  </w:t>
      </w:r>
      <w:r>
        <w:rPr/>
        <w:t>às</w:t>
      </w:r>
      <w:r>
        <w:rPr>
          <w:spacing w:val="80"/>
          <w:w w:val="150"/>
        </w:rPr>
        <w:t xml:space="preserve">  </w:t>
      </w:r>
      <w:r>
        <w:rPr>
          <w:spacing w:val="12"/>
        </w:rPr>
        <w:t>09:00</w:t>
      </w:r>
      <w:r>
        <w:rPr>
          <w:spacing w:val="80"/>
          <w:w w:val="150"/>
        </w:rPr>
        <w:t xml:space="preserve">  </w:t>
      </w:r>
      <w:r>
        <w:rPr>
          <w:spacing w:val="12"/>
        </w:rPr>
        <w:t>horas,</w:t>
      </w:r>
      <w:r>
        <w:rPr>
          <w:spacing w:val="80"/>
          <w:w w:val="150"/>
        </w:rPr>
        <w:t xml:space="preserve">  </w:t>
      </w:r>
      <w:r>
        <w:rPr>
          <w:spacing w:val="10"/>
        </w:rPr>
        <w:t>sob</w:t>
      </w:r>
      <w:r>
        <w:rPr>
          <w:spacing w:val="80"/>
          <w:w w:val="150"/>
        </w:rPr>
        <w:t xml:space="preserve">  </w:t>
      </w:r>
      <w:r>
        <w:rPr/>
        <w:t>a</w:t>
      </w:r>
      <w:r>
        <w:rPr>
          <w:spacing w:val="80"/>
          <w:w w:val="150"/>
        </w:rPr>
        <w:t xml:space="preserve">  </w:t>
      </w:r>
      <w:r>
        <w:rPr>
          <w:spacing w:val="13"/>
        </w:rPr>
        <w:t>Presidência</w:t>
      </w:r>
      <w:r>
        <w:rPr>
          <w:spacing w:val="80"/>
          <w:w w:val="150"/>
        </w:rPr>
        <w:t xml:space="preserve"> </w:t>
      </w:r>
      <w:r>
        <w:rPr/>
        <w:t xml:space="preserve">do Excelentíssimo Senhor Desembargador Abraham Peixoto Campos Filho na Secretaria da Terceira </w:t>
      </w:r>
      <w:r>
        <w:rPr>
          <w:spacing w:val="9"/>
        </w:rPr>
        <w:t>Câmara</w:t>
      </w:r>
      <w:r>
        <w:rPr>
          <w:spacing w:val="80"/>
          <w:w w:val="150"/>
        </w:rPr>
        <w:t xml:space="preserve">  </w:t>
      </w:r>
      <w:r>
        <w:rPr/>
        <w:t>Cível</w:t>
      </w:r>
      <w:r>
        <w:rPr>
          <w:spacing w:val="80"/>
          <w:w w:val="150"/>
        </w:rPr>
        <w:t xml:space="preserve">  </w:t>
      </w:r>
      <w:r>
        <w:rPr/>
        <w:t>-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>
          <w:spacing w:val="9"/>
        </w:rPr>
        <w:t>modalidade</w:t>
      </w:r>
      <w:r>
        <w:rPr>
          <w:spacing w:val="80"/>
          <w:w w:val="150"/>
        </w:rPr>
        <w:t xml:space="preserve">  </w:t>
      </w:r>
      <w:r>
        <w:rPr>
          <w:spacing w:val="10"/>
        </w:rPr>
        <w:t>videoconferência</w:t>
      </w:r>
      <w:r>
        <w:rPr>
          <w:spacing w:val="80"/>
          <w:w w:val="150"/>
        </w:rPr>
        <w:t xml:space="preserve">  </w:t>
      </w:r>
      <w:r>
        <w:rPr/>
        <w:t>(com</w:t>
      </w:r>
      <w:r>
        <w:rPr>
          <w:spacing w:val="80"/>
          <w:w w:val="150"/>
        </w:rPr>
        <w:t xml:space="preserve">  </w:t>
      </w:r>
      <w:r>
        <w:rPr>
          <w:spacing w:val="10"/>
        </w:rPr>
        <w:t>transmissão</w:t>
      </w:r>
      <w:r>
        <w:rPr>
          <w:spacing w:val="80"/>
          <w:w w:val="150"/>
        </w:rPr>
        <w:t xml:space="preserve">  </w:t>
      </w:r>
      <w:r>
        <w:rPr/>
        <w:t>pelo Youtube), presente os Eminentes Senhores Desembargadores João De Jesus Abdala Simões, Airton Luis Correa Gentil, Lafayette Carneiro Vieira Júnior e Lia Maria Guedes De Freitas. Representando o Ministério Público do Estado Marco Aurelio Lisciotto, Digníssimo Procurador de Justiça em 2º Grau. Aprovada</w:t>
      </w:r>
      <w:r>
        <w:rPr>
          <w:spacing w:val="4"/>
        </w:rPr>
        <w:t xml:space="preserve"> </w:t>
      </w:r>
      <w:r>
        <w:rPr/>
        <w:t>ata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sessão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julgamento</w:t>
      </w:r>
      <w:r>
        <w:rPr>
          <w:spacing w:val="4"/>
        </w:rPr>
        <w:t xml:space="preserve"> </w:t>
      </w:r>
      <w:r>
        <w:rPr/>
        <w:t>anterior.</w:t>
      </w:r>
      <w:r>
        <w:rPr>
          <w:spacing w:val="4"/>
        </w:rPr>
        <w:t xml:space="preserve"> </w:t>
      </w:r>
      <w:r>
        <w:rPr/>
        <w:t>Secretariada</w:t>
      </w:r>
      <w:r>
        <w:rPr>
          <w:spacing w:val="4"/>
        </w:rPr>
        <w:t xml:space="preserve"> </w:t>
      </w:r>
      <w:r>
        <w:rPr/>
        <w:t>pelo(a)</w:t>
      </w:r>
      <w:r>
        <w:rPr>
          <w:spacing w:val="4"/>
        </w:rPr>
        <w:t xml:space="preserve"> </w:t>
      </w:r>
      <w:r>
        <w:rPr/>
        <w:t>bel.</w:t>
      </w:r>
      <w:r>
        <w:rPr>
          <w:spacing w:val="4"/>
        </w:rPr>
        <w:t xml:space="preserve"> </w:t>
      </w:r>
      <w:r>
        <w:rPr/>
        <w:t>Tânia</w:t>
      </w:r>
      <w:r>
        <w:rPr>
          <w:spacing w:val="4"/>
        </w:rPr>
        <w:t xml:space="preserve"> </w:t>
      </w:r>
      <w:r>
        <w:rPr/>
        <w:t>Mara</w:t>
      </w:r>
      <w:r>
        <w:rPr>
          <w:spacing w:val="4"/>
        </w:rPr>
        <w:t xml:space="preserve"> </w:t>
      </w:r>
      <w:r>
        <w:rPr/>
        <w:t>Garcia</w:t>
      </w:r>
      <w:r>
        <w:rPr>
          <w:spacing w:val="4"/>
        </w:rPr>
        <w:t xml:space="preserve"> </w:t>
      </w:r>
      <w:r>
        <w:rPr/>
        <w:t>Mafra,</w:t>
      </w:r>
      <w:r>
        <w:rPr>
          <w:spacing w:val="4"/>
        </w:rPr>
        <w:t xml:space="preserve"> </w:t>
      </w:r>
      <w:r>
        <w:rPr>
          <w:spacing w:val="-2"/>
        </w:rPr>
        <w:t>foram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59"/>
          <w:sz w:val="24"/>
        </w:rPr>
        <w:t xml:space="preserve"> </w:t>
      </w:r>
      <w:r>
        <w:rPr>
          <w:sz w:val="24"/>
        </w:rPr>
        <w:t>os</w:t>
      </w:r>
      <w:r>
        <w:rPr>
          <w:spacing w:val="62"/>
          <w:sz w:val="24"/>
        </w:rPr>
        <w:t xml:space="preserve"> </w:t>
      </w:r>
      <w:r>
        <w:rPr>
          <w:sz w:val="24"/>
        </w:rPr>
        <w:t>trabalhos.</w:t>
      </w:r>
      <w:r>
        <w:rPr>
          <w:spacing w:val="64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62"/>
          <w:sz w:val="24"/>
        </w:rPr>
        <w:t xml:space="preserve"> </w:t>
      </w:r>
      <w:r>
        <w:rPr>
          <w:b/>
          <w:sz w:val="24"/>
        </w:rPr>
        <w:t>4013240-63.2024.8.04.0000</w:t>
      </w:r>
      <w:r>
        <w:rPr>
          <w:b/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Agravo</w:t>
      </w:r>
      <w:r>
        <w:rPr>
          <w:spacing w:val="62"/>
          <w:sz w:val="24"/>
        </w:rPr>
        <w:t xml:space="preserve"> </w:t>
      </w:r>
      <w:r>
        <w:rPr>
          <w:sz w:val="24"/>
        </w:rPr>
        <w:t>de</w:t>
      </w:r>
      <w:r>
        <w:rPr>
          <w:spacing w:val="62"/>
          <w:sz w:val="24"/>
        </w:rPr>
        <w:t xml:space="preserve"> </w:t>
      </w:r>
      <w:r>
        <w:rPr>
          <w:sz w:val="24"/>
        </w:rPr>
        <w:t>Instrumento</w:t>
      </w:r>
      <w:r>
        <w:rPr>
          <w:spacing w:val="6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Terceira Câmara Cível. Relator: Abraham Peixoto Campos Filho. Agravante: HAPVIDA ASSISTENCIA MEDICA S.A.Agravado: Daniele Mourão da Costa. Decisão principal: 239 - Com Resolução do Mérito - Não-Provimento,</w:t>
      </w:r>
      <w:r>
        <w:rPr>
          <w:spacing w:val="79"/>
        </w:rPr>
        <w:t xml:space="preserve"> </w:t>
      </w:r>
      <w:r>
        <w:rPr/>
        <w:t>atribuído</w:t>
      </w:r>
      <w:r>
        <w:rPr>
          <w:spacing w:val="50"/>
          <w:w w:val="150"/>
        </w:rPr>
        <w:t xml:space="preserve"> </w:t>
      </w:r>
      <w:r>
        <w:rPr/>
        <w:t>à(s)</w:t>
      </w:r>
      <w:r>
        <w:rPr>
          <w:spacing w:val="79"/>
        </w:rPr>
        <w:t xml:space="preserve"> </w:t>
      </w:r>
      <w:r>
        <w:rPr/>
        <w:t>parte(s)</w:t>
      </w:r>
      <w:r>
        <w:rPr>
          <w:spacing w:val="50"/>
          <w:w w:val="150"/>
        </w:rPr>
        <w:t xml:space="preserve"> </w:t>
      </w:r>
      <w:r>
        <w:rPr/>
        <w:t>HAPVIDA</w:t>
      </w:r>
      <w:r>
        <w:rPr>
          <w:spacing w:val="79"/>
        </w:rPr>
        <w:t xml:space="preserve"> </w:t>
      </w:r>
      <w:r>
        <w:rPr/>
        <w:t>ASSISTENCIA</w:t>
      </w:r>
      <w:r>
        <w:rPr>
          <w:spacing w:val="50"/>
          <w:w w:val="150"/>
        </w:rPr>
        <w:t xml:space="preserve"> </w:t>
      </w:r>
      <w:r>
        <w:rPr/>
        <w:t>MEDICA</w:t>
      </w:r>
      <w:r>
        <w:rPr>
          <w:spacing w:val="79"/>
        </w:rPr>
        <w:t xml:space="preserve"> </w:t>
      </w:r>
      <w:r>
        <w:rPr/>
        <w:t>S.A.</w:t>
      </w:r>
      <w:r>
        <w:rPr>
          <w:spacing w:val="50"/>
          <w:w w:val="150"/>
        </w:rPr>
        <w:t xml:space="preserve"> </w:t>
      </w:r>
      <w:r>
        <w:rPr/>
        <w:t>-</w:t>
      </w:r>
      <w:r>
        <w:rPr>
          <w:spacing w:val="50"/>
          <w:w w:val="150"/>
        </w:rPr>
        <w:t xml:space="preserve"> </w:t>
      </w:r>
      <w:r>
        <w:rPr/>
        <w:t>Unânime.</w:t>
      </w:r>
      <w:r>
        <w:rPr>
          <w:spacing w:val="54"/>
          <w:w w:val="150"/>
        </w:rPr>
        <w:t xml:space="preserve"> </w:t>
      </w:r>
      <w:r>
        <w:rPr>
          <w:b/>
          <w:spacing w:val="-5"/>
        </w:rPr>
        <w:t>2.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4012898-52.2024.8.04.0000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3"/>
        <w:ind w:left="132" w:right="134"/>
        <w:rPr/>
      </w:pPr>
      <w:r>
        <w:rPr/>
        <w:t>Correa Gentil. Agravante: Eduardo Assunção Alfaia. Agravado: ESTADO DO AMAZONAS. Decisão principal:</w:t>
      </w:r>
      <w:r>
        <w:rPr>
          <w:spacing w:val="5"/>
        </w:rPr>
        <w:t xml:space="preserve"> </w:t>
      </w:r>
      <w:r>
        <w:rPr/>
        <w:t>237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Com</w:t>
      </w:r>
      <w:r>
        <w:rPr>
          <w:spacing w:val="5"/>
        </w:rPr>
        <w:t xml:space="preserve"> </w:t>
      </w:r>
      <w:r>
        <w:rPr/>
        <w:t>Resolução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Mérito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Provimento,</w:t>
      </w:r>
      <w:r>
        <w:rPr>
          <w:spacing w:val="5"/>
        </w:rPr>
        <w:t xml:space="preserve"> </w:t>
      </w:r>
      <w:r>
        <w:rPr/>
        <w:t>atribuído</w:t>
      </w:r>
      <w:r>
        <w:rPr>
          <w:spacing w:val="5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/>
        <w:t>Eduardo</w:t>
      </w:r>
      <w:r>
        <w:rPr>
          <w:spacing w:val="5"/>
        </w:rPr>
        <w:t xml:space="preserve"> </w:t>
      </w:r>
      <w:r>
        <w:rPr/>
        <w:t>Assunção</w:t>
      </w:r>
      <w:r>
        <w:rPr>
          <w:spacing w:val="5"/>
        </w:rPr>
        <w:t xml:space="preserve"> </w:t>
      </w:r>
      <w:r>
        <w:rPr>
          <w:spacing w:val="-2"/>
        </w:rPr>
        <w:t>Alfaia</w:t>
      </w:r>
    </w:p>
    <w:p>
      <w:pPr>
        <w:pStyle w:val="BodyText"/>
        <w:spacing w:lineRule="auto" w:line="233" w:before="7" w:after="0"/>
        <w:ind w:left="132" w:right="133"/>
        <w:rPr/>
      </w:pPr>
      <w:r>
        <w:rPr/>
        <w:t xml:space="preserve">- Unânime. </w:t>
      </w:r>
      <w:r>
        <w:rPr>
          <w:b/>
        </w:rPr>
        <w:t xml:space="preserve">3. 4011676-49.2024.8.04.0000 </w:t>
      </w:r>
      <w:r>
        <w:rPr/>
        <w:t>- Agravo de Instrumento - Terceira Câmara Cível. Relator: João De Jesus Abdala Simões. Agravante: Georgia Bandeira de Melo Lins de Alburqueque. Decisão parcial: Provimento. Decisão principal: 237 - Com Resolução do Mérito - Provimento, atribuído à(s) parte(s) Noah Lins de Albuquerque da Silva - Unânime. Sustentou(aram) oralmente o(s) Doutor(es) SIMONE</w:t>
      </w:r>
      <w:r>
        <w:rPr>
          <w:spacing w:val="20"/>
        </w:rPr>
        <w:t xml:space="preserve"> </w:t>
      </w:r>
      <w:r>
        <w:rPr/>
        <w:t>MARIA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COSTA</w:t>
      </w:r>
      <w:r>
        <w:rPr>
          <w:spacing w:val="20"/>
        </w:rPr>
        <w:t xml:space="preserve"> </w:t>
      </w:r>
      <w:r>
        <w:rPr/>
        <w:t>M</w:t>
      </w:r>
      <w:r>
        <w:rPr>
          <w:spacing w:val="20"/>
        </w:rPr>
        <w:t xml:space="preserve"> </w:t>
      </w:r>
      <w:r>
        <w:rPr/>
        <w:t>BARBOSA</w:t>
      </w:r>
      <w:r>
        <w:rPr>
          <w:spacing w:val="20"/>
        </w:rPr>
        <w:t xml:space="preserve"> </w:t>
      </w:r>
      <w:r>
        <w:rPr/>
        <w:t>GUERRA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OAB</w:t>
      </w:r>
      <w:r>
        <w:rPr>
          <w:spacing w:val="20"/>
        </w:rPr>
        <w:t xml:space="preserve"> </w:t>
      </w:r>
      <w:r>
        <w:rPr/>
        <w:t>12055N-AM.</w:t>
      </w:r>
      <w:r>
        <w:rPr>
          <w:spacing w:val="20"/>
        </w:rPr>
        <w:t xml:space="preserve"> </w:t>
      </w:r>
      <w:r>
        <w:rPr/>
        <w:t>Observações:</w:t>
      </w:r>
      <w:r>
        <w:rPr>
          <w:spacing w:val="20"/>
        </w:rPr>
        <w:t xml:space="preserve"> </w:t>
      </w:r>
      <w:r>
        <w:rPr>
          <w:spacing w:val="-2"/>
        </w:rPr>
        <w:t>SIMONE</w:t>
      </w:r>
    </w:p>
    <w:p>
      <w:pPr>
        <w:pStyle w:val="BodyText"/>
        <w:spacing w:before="3" w:after="0"/>
        <w:rPr>
          <w:b/>
        </w:rPr>
      </w:pPr>
      <w:r>
        <w:rPr/>
        <w:t>MARIA</w:t>
      </w:r>
      <w:r>
        <w:rPr>
          <w:spacing w:val="56"/>
          <w:w w:val="150"/>
        </w:rPr>
        <w:t xml:space="preserve">  </w:t>
      </w:r>
      <w:r>
        <w:rPr/>
        <w:t>DA</w:t>
      </w:r>
      <w:r>
        <w:rPr>
          <w:spacing w:val="56"/>
          <w:w w:val="150"/>
        </w:rPr>
        <w:t xml:space="preserve">  </w:t>
      </w:r>
      <w:r>
        <w:rPr/>
        <w:t>COSTA</w:t>
      </w:r>
      <w:r>
        <w:rPr>
          <w:spacing w:val="57"/>
          <w:w w:val="150"/>
        </w:rPr>
        <w:t xml:space="preserve">  </w:t>
      </w:r>
      <w:r>
        <w:rPr/>
        <w:t>M</w:t>
      </w:r>
      <w:r>
        <w:rPr>
          <w:spacing w:val="56"/>
          <w:w w:val="150"/>
        </w:rPr>
        <w:t xml:space="preserve">  </w:t>
      </w:r>
      <w:r>
        <w:rPr/>
        <w:t>BARBOSA</w:t>
      </w:r>
      <w:r>
        <w:rPr>
          <w:spacing w:val="57"/>
          <w:w w:val="150"/>
        </w:rPr>
        <w:t xml:space="preserve">  </w:t>
      </w:r>
      <w:r>
        <w:rPr/>
        <w:t>GUERRA,</w:t>
      </w:r>
      <w:r>
        <w:rPr>
          <w:spacing w:val="56"/>
          <w:w w:val="150"/>
        </w:rPr>
        <w:t xml:space="preserve">  </w:t>
      </w:r>
      <w:r>
        <w:rPr/>
        <w:t>presente</w:t>
      </w:r>
      <w:r>
        <w:rPr>
          <w:spacing w:val="57"/>
          <w:w w:val="150"/>
        </w:rPr>
        <w:t xml:space="preserve">  </w:t>
      </w:r>
      <w:r>
        <w:rPr/>
        <w:t>para</w:t>
      </w:r>
      <w:r>
        <w:rPr>
          <w:spacing w:val="56"/>
          <w:w w:val="150"/>
        </w:rPr>
        <w:t xml:space="preserve">  </w:t>
      </w:r>
      <w:r>
        <w:rPr/>
        <w:t>sustentação</w:t>
      </w:r>
      <w:r>
        <w:rPr>
          <w:spacing w:val="57"/>
          <w:w w:val="150"/>
        </w:rPr>
        <w:t xml:space="preserve">  </w:t>
      </w:r>
      <w:r>
        <w:rPr/>
        <w:t>oral.</w:t>
      </w:r>
      <w:r>
        <w:rPr>
          <w:spacing w:val="59"/>
          <w:w w:val="150"/>
        </w:rPr>
        <w:t xml:space="preserve">  </w:t>
      </w:r>
      <w:r>
        <w:rPr>
          <w:b/>
          <w:spacing w:val="-5"/>
        </w:rPr>
        <w:t>4.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4011444-37.2024.8.04.0000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Correa Gentil. Agravante: Arthur Moura Palheta. Agravado: SAMEL PLANO DE SAUDE LTDA. Decisão principal: 237 - Com Resolução do Mérito - Provimento, atribuído à(s) parte(s) Arthur Moura Palheta - Unânime. </w:t>
      </w:r>
      <w:r>
        <w:rPr>
          <w:b/>
        </w:rPr>
        <w:t xml:space="preserve">5. 4010586-06.2024.8.04.0000 </w:t>
      </w:r>
      <w:r>
        <w:rPr/>
        <w:t>- Agravo de Instrumento - Terceira Câmara Cível. Relator: Lafayette Carneiro Vieira Júnior. Agravante: Amanda Vieira de Souza. Agravado: BANCO CRUZEIRO DO SUL EMPREENDIMENTOS representado(a) por LASPRO CONSULTORES LTDA.</w:t>
      </w:r>
    </w:p>
    <w:p>
      <w:pPr>
        <w:pStyle w:val="BodyText"/>
        <w:spacing w:lineRule="auto" w:line="235"/>
        <w:ind w:left="132" w:right="133"/>
        <w:rPr/>
      </w:pPr>
      <w:r>
        <w:rPr/>
        <w:t>Decisão principal: 237 - Com Resolução do Mérito - Provimento, atribuído à(s) parte(s) Amanda Vieira</w:t>
      </w:r>
      <w:r>
        <w:rPr>
          <w:spacing w:val="40"/>
        </w:rPr>
        <w:t xml:space="preserve"> </w:t>
      </w:r>
      <w:r>
        <w:rPr/>
        <w:t xml:space="preserve">de Souza - Unânime. </w:t>
      </w:r>
      <w:r>
        <w:rPr>
          <w:b/>
        </w:rPr>
        <w:t xml:space="preserve">6. 4010264-83.2024.8.04.0000 </w:t>
      </w:r>
      <w:r>
        <w:rPr/>
        <w:t>- Agravo de Instrumento - Terceira Câmara Cível. Relator: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Amelia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 Não-Provimento.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239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Não-Provimento,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9"/>
          <w:sz w:val="24"/>
        </w:rPr>
        <w:t xml:space="preserve"> </w:t>
      </w:r>
      <w:r>
        <w:rPr>
          <w:sz w:val="24"/>
        </w:rPr>
        <w:t>Loame</w:t>
      </w:r>
      <w:r>
        <w:rPr>
          <w:spacing w:val="51"/>
          <w:sz w:val="24"/>
        </w:rPr>
        <w:t xml:space="preserve"> </w:t>
      </w:r>
      <w:r>
        <w:rPr>
          <w:sz w:val="24"/>
        </w:rPr>
        <w:t>Salatiel</w:t>
      </w:r>
      <w:r>
        <w:rPr>
          <w:spacing w:val="52"/>
          <w:sz w:val="24"/>
        </w:rPr>
        <w:t xml:space="preserve"> </w:t>
      </w:r>
      <w:r>
        <w:rPr>
          <w:sz w:val="24"/>
        </w:rPr>
        <w:t>Fernandes</w:t>
      </w:r>
      <w:r>
        <w:rPr>
          <w:spacing w:val="51"/>
          <w:sz w:val="24"/>
        </w:rPr>
        <w:t xml:space="preserve"> </w:t>
      </w:r>
      <w:r>
        <w:rPr>
          <w:sz w:val="24"/>
        </w:rPr>
        <w:t>Marques,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4009871-61.2024.8.04.0000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Instrumento - Terceira Câmara Cível. Relator: Abraham Peixoto Campos Filho. Agravante: M.V.d.O.Agravado: J.P.d.O. Decisão principal: 239 - Com Resolução do Mérito - Não-Provimento, atribuído à(s) parte(s) M.V.d.O. - Unânime. </w:t>
      </w:r>
      <w:r>
        <w:rPr>
          <w:b/>
        </w:rPr>
        <w:t xml:space="preserve">8. 4008729-22.2024.8.04.0000 </w:t>
      </w:r>
      <w:r>
        <w:rPr/>
        <w:t>- Agravo de Instrumento - Terceira Câmara Cível. Relator: Abraham Peixoto Campos Filho. Agravante: Hamilton Almeida Silva. Agravado:</w:t>
      </w:r>
      <w:r>
        <w:rPr>
          <w:spacing w:val="67"/>
        </w:rPr>
        <w:t xml:space="preserve"> </w:t>
      </w:r>
      <w:r>
        <w:rPr/>
        <w:t>ESTADO</w:t>
      </w:r>
      <w:r>
        <w:rPr>
          <w:spacing w:val="67"/>
        </w:rPr>
        <w:t xml:space="preserve"> </w:t>
      </w:r>
      <w:r>
        <w:rPr/>
        <w:t>DO</w:t>
      </w:r>
      <w:r>
        <w:rPr>
          <w:spacing w:val="68"/>
        </w:rPr>
        <w:t xml:space="preserve"> </w:t>
      </w:r>
      <w:r>
        <w:rPr/>
        <w:t>AMAZONAS,</w:t>
      </w:r>
      <w:r>
        <w:rPr>
          <w:spacing w:val="67"/>
        </w:rPr>
        <w:t xml:space="preserve"> </w:t>
      </w:r>
      <w:r>
        <w:rPr/>
        <w:t>Agravado:</w:t>
      </w:r>
      <w:r>
        <w:rPr>
          <w:spacing w:val="67"/>
        </w:rPr>
        <w:t xml:space="preserve"> </w:t>
      </w:r>
      <w:r>
        <w:rPr/>
        <w:t>PROCURADORIA</w:t>
      </w:r>
      <w:r>
        <w:rPr>
          <w:spacing w:val="68"/>
        </w:rPr>
        <w:t xml:space="preserve"> </w:t>
      </w:r>
      <w:r>
        <w:rPr/>
        <w:t>GERAL</w:t>
      </w:r>
      <w:r>
        <w:rPr>
          <w:spacing w:val="67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ESTADO</w:t>
      </w:r>
      <w:r>
        <w:rPr>
          <w:spacing w:val="68"/>
        </w:rPr>
        <w:t xml:space="preserve"> </w:t>
      </w:r>
      <w:r>
        <w:rPr>
          <w:spacing w:val="-5"/>
        </w:rPr>
        <w:t>DO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 xml:space="preserve">AMAZONAS. Decisão principal: 239 - Com Resolução do Mérito - Não-Provimento, atribuído à(s) parte(s) Hamilton Almeida Silva - Unânime. </w:t>
      </w:r>
      <w:r>
        <w:rPr>
          <w:b/>
        </w:rPr>
        <w:t xml:space="preserve">9. 4008508-39.2024.8.04.0000 </w:t>
      </w:r>
      <w:r>
        <w:rPr/>
        <w:t>- Agravo de Instrumento - Terceira Câmara Cível. Relator: Abraham Peixoto Campos Filho. Agravante: Jonasa Empreendimentos Imobiliários Ltda. Decisão parcial: Não-Provimento. Decisão principal: 239 - Com Resolução do Mérito 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1"/>
        </w:rPr>
        <w:t xml:space="preserve">  </w:t>
      </w:r>
      <w:r>
        <w:rPr/>
        <w:t>à(s)</w:t>
      </w:r>
      <w:r>
        <w:rPr>
          <w:spacing w:val="41"/>
        </w:rPr>
        <w:t xml:space="preserve">  </w:t>
      </w:r>
      <w:r>
        <w:rPr/>
        <w:t>parte(s)</w:t>
      </w:r>
      <w:r>
        <w:rPr>
          <w:spacing w:val="41"/>
        </w:rPr>
        <w:t xml:space="preserve">  </w:t>
      </w:r>
      <w:r>
        <w:rPr/>
        <w:t>DIRECIONAL</w:t>
      </w:r>
      <w:r>
        <w:rPr>
          <w:spacing w:val="41"/>
        </w:rPr>
        <w:t xml:space="preserve">  </w:t>
      </w:r>
      <w:r>
        <w:rPr/>
        <w:t>ENGENHARIA</w:t>
      </w:r>
      <w:r>
        <w:rPr>
          <w:spacing w:val="40"/>
        </w:rPr>
        <w:t xml:space="preserve">  </w:t>
      </w:r>
      <w:r>
        <w:rPr/>
        <w:t>S/A</w:t>
      </w:r>
      <w:r>
        <w:rPr>
          <w:spacing w:val="41"/>
        </w:rPr>
        <w:t xml:space="preserve">  </w:t>
      </w:r>
      <w:r>
        <w:rPr/>
        <w:t>-</w:t>
      </w:r>
      <w:r>
        <w:rPr>
          <w:spacing w:val="41"/>
        </w:rPr>
        <w:t xml:space="preserve">  </w:t>
      </w:r>
      <w:r>
        <w:rPr/>
        <w:t>Unânime.</w:t>
      </w:r>
      <w:r>
        <w:rPr>
          <w:spacing w:val="43"/>
        </w:rPr>
        <w:t xml:space="preserve">  </w:t>
      </w:r>
      <w:r>
        <w:rPr>
          <w:b/>
          <w:spacing w:val="-5"/>
        </w:rPr>
        <w:t>10.</w:t>
      </w:r>
    </w:p>
    <w:p>
      <w:pPr>
        <w:pStyle w:val="Normal"/>
        <w:spacing w:lineRule="exact" w:line="26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4001191-87.2024.8.04.0000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Carneiro Vieira Júnior. Agravante: Banco Bradesco S/A. Agravado: Suely Inez Santos Cardoso. Decisão principal: 237 - Com Resolução do Mérito - Provimento, atribuído à(s) parte(s) Banco Bradesco S/A - Unânime. </w:t>
      </w:r>
      <w:r>
        <w:rPr>
          <w:b/>
        </w:rPr>
        <w:t xml:space="preserve">11. 0907827-80.2022.8.04.0001 </w:t>
      </w:r>
      <w:r>
        <w:rPr/>
        <w:t>- Apelação Cível - Terceira Câmara Cível. Relator: Abraham Peixoto Campos Filho. Apelante: Elizabeth Batista de Souza. Decisão parcial: Não-Provimento. Decisão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before="73" w:after="0"/>
        <w:jc w:val="left"/>
        <w:rPr/>
      </w:pPr>
      <w:r>
        <w:rPr/>
        <w:t>principal:</w:t>
      </w:r>
      <w:r>
        <w:rPr>
          <w:spacing w:val="7"/>
        </w:rPr>
        <w:t xml:space="preserve"> </w:t>
      </w:r>
      <w:r>
        <w:rPr/>
        <w:t>238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Com</w:t>
      </w:r>
      <w:r>
        <w:rPr>
          <w:spacing w:val="7"/>
        </w:rPr>
        <w:t xml:space="preserve"> </w:t>
      </w:r>
      <w:r>
        <w:rPr/>
        <w:t>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Mérito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Provimento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/>
        <w:t>Parte,</w:t>
      </w:r>
      <w:r>
        <w:rPr>
          <w:spacing w:val="7"/>
        </w:rPr>
        <w:t xml:space="preserve"> </w:t>
      </w:r>
      <w:r>
        <w:rPr/>
        <w:t>atribuído</w:t>
      </w:r>
      <w:r>
        <w:rPr>
          <w:spacing w:val="7"/>
        </w:rPr>
        <w:t xml:space="preserve"> </w:t>
      </w:r>
      <w:r>
        <w:rPr/>
        <w:t>à(s)</w:t>
      </w:r>
      <w:r>
        <w:rPr>
          <w:spacing w:val="7"/>
        </w:rPr>
        <w:t xml:space="preserve"> </w:t>
      </w:r>
      <w:r>
        <w:rPr/>
        <w:t>parte(s)</w:t>
      </w:r>
      <w:r>
        <w:rPr>
          <w:spacing w:val="7"/>
        </w:rPr>
        <w:t xml:space="preserve"> </w:t>
      </w:r>
      <w:r>
        <w:rPr/>
        <w:t>União</w:t>
      </w:r>
      <w:r>
        <w:rPr>
          <w:spacing w:val="7"/>
        </w:rPr>
        <w:t xml:space="preserve"> </w:t>
      </w:r>
      <w:r>
        <w:rPr>
          <w:spacing w:val="-2"/>
        </w:rPr>
        <w:t>Nacional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Auxílio</w:t>
      </w:r>
      <w:r>
        <w:rPr>
          <w:spacing w:val="44"/>
          <w:sz w:val="24"/>
        </w:rPr>
        <w:t xml:space="preserve"> </w:t>
      </w:r>
      <w:r>
        <w:rPr>
          <w:sz w:val="24"/>
        </w:rPr>
        <w:t>Aos</w:t>
      </w:r>
      <w:r>
        <w:rPr>
          <w:spacing w:val="44"/>
          <w:sz w:val="24"/>
        </w:rPr>
        <w:t xml:space="preserve"> </w:t>
      </w:r>
      <w:r>
        <w:rPr>
          <w:sz w:val="24"/>
        </w:rPr>
        <w:t>Servidorespúblicos</w:t>
      </w:r>
      <w:r>
        <w:rPr>
          <w:spacing w:val="43"/>
          <w:sz w:val="24"/>
        </w:rPr>
        <w:t xml:space="preserve"> </w:t>
      </w:r>
      <w:r>
        <w:rPr>
          <w:sz w:val="24"/>
        </w:rPr>
        <w:t>(unaspub)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0794061-49.2022.8.04.0001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spacing w:lineRule="auto" w:line="233"/>
        <w:ind w:left="132" w:right="133"/>
        <w:rPr/>
      </w:pPr>
      <w:r>
        <w:rPr/>
        <w:t>Cível - Terceira Câmara Cível. Relator: João De Jesus Abdala Simões. Apelante: Airton Ozório Costa. 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S.A,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OLÉ</w:t>
      </w:r>
      <w:r>
        <w:rPr>
          <w:spacing w:val="40"/>
        </w:rPr>
        <w:t xml:space="preserve"> </w:t>
      </w:r>
      <w:r>
        <w:rPr/>
        <w:t>BONSUCESSO</w:t>
      </w:r>
      <w:r>
        <w:rPr>
          <w:spacing w:val="40"/>
        </w:rPr>
        <w:t xml:space="preserve"> </w:t>
      </w:r>
      <w:r>
        <w:rPr/>
        <w:t>CONSIGNADO</w:t>
      </w:r>
      <w:r>
        <w:rPr>
          <w:spacing w:val="40"/>
        </w:rPr>
        <w:t xml:space="preserve"> </w:t>
      </w:r>
      <w:r>
        <w:rPr/>
        <w:t>S.A,</w:t>
      </w:r>
    </w:p>
    <w:p>
      <w:pPr>
        <w:pStyle w:val="BodyText"/>
        <w:spacing w:lineRule="auto" w:line="235"/>
        <w:ind w:left="132" w:right="129"/>
        <w:rPr/>
      </w:pPr>
      <w:r>
        <w:rPr/>
        <w:t>Apelado: b) LOTUS BUSINESS CENTER PROMOÇÃO DE VENDAS LTDA representado(a) por DEFENSORIA PÚBLICA DO ESTADO DO AMAZONAS.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Ozório</w:t>
      </w:r>
      <w:r>
        <w:rPr>
          <w:spacing w:val="80"/>
          <w:w w:val="150"/>
        </w:rPr>
        <w:t xml:space="preserve"> </w:t>
      </w:r>
      <w:r>
        <w:rPr/>
        <w:t>Costa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13. 0781454-04.2022.8.04.0001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Samyr Roberto de Sales Brito. Apelado: INSS Instituto Nacional do Seguro Social. Decisão principal: 237 - Com Resolução do Mérito - Provimento, atribuído à(s) parte(s) Samyr Roberto</w:t>
      </w:r>
      <w:r>
        <w:rPr>
          <w:spacing w:val="40"/>
        </w:rPr>
        <w:t xml:space="preserve"> </w:t>
      </w:r>
      <w:r>
        <w:rPr/>
        <w:t xml:space="preserve">de Sales Brito - Unânime. </w:t>
      </w:r>
      <w:r>
        <w:rPr>
          <w:b/>
        </w:rPr>
        <w:t xml:space="preserve">14. 0771629-36.2022.8.04.0001/1 </w:t>
      </w:r>
      <w:r>
        <w:rPr/>
        <w:t>- Apelação Cível - Terceira Câmara Cível. Relator: Lafayette Carneiro Vieira Júnior. Apelante: Enzo Brito Montenegro Arce. Apelado: SAMEL PLANO</w:t>
      </w:r>
      <w:r>
        <w:rPr>
          <w:spacing w:val="40"/>
        </w:rPr>
        <w:t xml:space="preserve"> </w:t>
      </w:r>
      <w:r>
        <w:rPr/>
        <w:t>DE</w:t>
      </w:r>
      <w:r>
        <w:rPr>
          <w:spacing w:val="41"/>
        </w:rPr>
        <w:t xml:space="preserve"> </w:t>
      </w:r>
      <w:r>
        <w:rPr/>
        <w:t>SAUDE</w:t>
      </w:r>
      <w:r>
        <w:rPr>
          <w:spacing w:val="41"/>
        </w:rPr>
        <w:t xml:space="preserve"> </w:t>
      </w:r>
      <w:r>
        <w:rPr/>
        <w:t>LTDA.</w:t>
      </w:r>
      <w:r>
        <w:rPr>
          <w:spacing w:val="41"/>
        </w:rPr>
        <w:t xml:space="preserve"> </w:t>
      </w:r>
      <w:r>
        <w:rPr/>
        <w:t>Decisão</w:t>
      </w:r>
      <w:r>
        <w:rPr>
          <w:spacing w:val="41"/>
        </w:rPr>
        <w:t xml:space="preserve"> </w:t>
      </w:r>
      <w:r>
        <w:rPr/>
        <w:t>principal:</w:t>
      </w:r>
      <w:r>
        <w:rPr>
          <w:spacing w:val="41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Com</w:t>
      </w:r>
      <w:r>
        <w:rPr>
          <w:spacing w:val="41"/>
        </w:rPr>
        <w:t xml:space="preserve"> </w:t>
      </w:r>
      <w:r>
        <w:rPr/>
        <w:t>Resolução</w:t>
      </w:r>
      <w:r>
        <w:rPr>
          <w:spacing w:val="41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1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4"/>
          <w:sz w:val="24"/>
        </w:rPr>
        <w:t xml:space="preserve"> </w:t>
      </w:r>
      <w:r>
        <w:rPr>
          <w:sz w:val="24"/>
        </w:rPr>
        <w:t>à(s)</w:t>
      </w:r>
      <w:r>
        <w:rPr>
          <w:spacing w:val="77"/>
          <w:sz w:val="24"/>
        </w:rPr>
        <w:t xml:space="preserve"> </w:t>
      </w:r>
      <w:r>
        <w:rPr>
          <w:sz w:val="24"/>
        </w:rPr>
        <w:t>parte(s)</w:t>
      </w:r>
      <w:r>
        <w:rPr>
          <w:spacing w:val="77"/>
          <w:sz w:val="24"/>
        </w:rPr>
        <w:t xml:space="preserve"> </w:t>
      </w:r>
      <w:r>
        <w:rPr>
          <w:sz w:val="24"/>
        </w:rPr>
        <w:t>Enzo</w:t>
      </w:r>
      <w:r>
        <w:rPr>
          <w:spacing w:val="76"/>
          <w:sz w:val="24"/>
        </w:rPr>
        <w:t xml:space="preserve"> </w:t>
      </w:r>
      <w:r>
        <w:rPr>
          <w:sz w:val="24"/>
        </w:rPr>
        <w:t>Brito</w:t>
      </w:r>
      <w:r>
        <w:rPr>
          <w:spacing w:val="77"/>
          <w:sz w:val="24"/>
        </w:rPr>
        <w:t xml:space="preserve"> </w:t>
      </w:r>
      <w:r>
        <w:rPr>
          <w:sz w:val="24"/>
        </w:rPr>
        <w:t>Montenegro</w:t>
      </w:r>
      <w:r>
        <w:rPr>
          <w:spacing w:val="77"/>
          <w:sz w:val="24"/>
        </w:rPr>
        <w:t xml:space="preserve"> </w:t>
      </w:r>
      <w:r>
        <w:rPr>
          <w:sz w:val="24"/>
        </w:rPr>
        <w:t>Arce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0754413-62.2022.8.04.0001</w:t>
      </w:r>
      <w:r>
        <w:rPr>
          <w:b/>
          <w:spacing w:val="7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 xml:space="preserve">Apelação Cível - Terceira Câmara Cível. Relator: Lafayette Carneiro Vieira Júnior. Apelante: FABRICA MODELO LTDA. Apelado: AMAZONAS DISTRIBUIDORA DE ENERGIA S/A. Decisão principal: 238 - Com Resolução do Mérito - Provimento em Parte, atribuído à(s) parte(s) FABRICA MODELO LTDA - Unânime. Observações: Proferiu sustentação oral, Dra. Pâmela Duque, advogada da Amazonas Energia. </w:t>
      </w:r>
      <w:r>
        <w:rPr>
          <w:b/>
        </w:rPr>
        <w:t xml:space="preserve">16. 0739176-22.2021.8.04.0001 </w:t>
      </w:r>
      <w:r>
        <w:rPr/>
        <w:t>- Apelação Cível - Terceira Câmara Cível. Relator: Lafayette Carneiro Vieira Júnior. Apelante: VIEIRA E MOTA LTDA representado(a) por Eronilson Orley</w:t>
      </w:r>
      <w:r>
        <w:rPr>
          <w:spacing w:val="40"/>
        </w:rPr>
        <w:t xml:space="preserve"> </w:t>
      </w:r>
      <w:r>
        <w:rPr/>
        <w:t>Monteiro Mota, janderlei gonçalves viera. Apelado: Paula Cristine Campos da Silva, Apelado: Ricardo Carvalho Guimarães. Decisão principal: 238 - Com Resolução do Mérito - Provimento em Parte,</w:t>
      </w:r>
      <w:r>
        <w:rPr>
          <w:spacing w:val="80"/>
        </w:rPr>
        <w:t xml:space="preserve"> </w:t>
      </w:r>
      <w:r>
        <w:rPr/>
        <w:t>atribuído à(s) parte(s) VIEIRA E MOTA LTDA representado(a) por Eronilson Orley Monteiro Mota, janderlei</w:t>
      </w:r>
      <w:r>
        <w:rPr>
          <w:spacing w:val="68"/>
        </w:rPr>
        <w:t xml:space="preserve"> </w:t>
      </w:r>
      <w:r>
        <w:rPr/>
        <w:t>gonçalves</w:t>
      </w:r>
      <w:r>
        <w:rPr>
          <w:spacing w:val="68"/>
        </w:rPr>
        <w:t xml:space="preserve"> </w:t>
      </w:r>
      <w:r>
        <w:rPr/>
        <w:t>viera</w:t>
      </w:r>
      <w:r>
        <w:rPr>
          <w:spacing w:val="68"/>
        </w:rPr>
        <w:t xml:space="preserve"> </w:t>
      </w:r>
      <w:r>
        <w:rPr/>
        <w:t>-</w:t>
      </w:r>
      <w:r>
        <w:rPr>
          <w:spacing w:val="68"/>
        </w:rPr>
        <w:t xml:space="preserve"> </w:t>
      </w:r>
      <w:r>
        <w:rPr/>
        <w:t>Unânime.</w:t>
      </w:r>
      <w:r>
        <w:rPr>
          <w:spacing w:val="68"/>
        </w:rPr>
        <w:t xml:space="preserve"> </w:t>
      </w:r>
      <w:r>
        <w:rPr/>
        <w:t>Observações:</w:t>
      </w:r>
      <w:r>
        <w:rPr>
          <w:spacing w:val="68"/>
        </w:rPr>
        <w:t xml:space="preserve"> </w:t>
      </w:r>
      <w:r>
        <w:rPr/>
        <w:t>RÁRISON</w:t>
      </w:r>
      <w:r>
        <w:rPr>
          <w:spacing w:val="68"/>
        </w:rPr>
        <w:t xml:space="preserve"> </w:t>
      </w:r>
      <w:r>
        <w:rPr/>
        <w:t>RODRIGUES</w:t>
      </w:r>
      <w:r>
        <w:rPr>
          <w:spacing w:val="68"/>
        </w:rPr>
        <w:t xml:space="preserve"> </w:t>
      </w:r>
      <w:r>
        <w:rPr/>
        <w:t>DA</w:t>
      </w:r>
      <w:r>
        <w:rPr>
          <w:spacing w:val="68"/>
        </w:rPr>
        <w:t xml:space="preserve"> </w:t>
      </w:r>
      <w:r>
        <w:rPr/>
        <w:t>SILVA,</w:t>
      </w:r>
      <w:r>
        <w:rPr>
          <w:spacing w:val="68"/>
        </w:rPr>
        <w:t xml:space="preserve"> </w:t>
      </w:r>
      <w:r>
        <w:rPr/>
        <w:t>proferiu</w:t>
      </w:r>
    </w:p>
    <w:p>
      <w:pPr>
        <w:pStyle w:val="Normal"/>
        <w:spacing w:before="10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 xml:space="preserve"> </w:t>
      </w:r>
      <w:r>
        <w:rPr>
          <w:sz w:val="24"/>
        </w:rPr>
        <w:t>oral.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0736198-38.2022.8.04.0001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z w:val="24"/>
        </w:rPr>
        <w:t>Câmara</w:t>
      </w:r>
      <w:r>
        <w:rPr>
          <w:spacing w:val="44"/>
          <w:sz w:val="24"/>
        </w:rPr>
        <w:t xml:space="preserve"> </w:t>
      </w:r>
      <w:r>
        <w:rPr>
          <w:sz w:val="24"/>
        </w:rPr>
        <w:t>Cível.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Lafayette Carneiro Vieira Júnior. Apelante: ESTADO DO AMAZONAS. Apelado: Clebia Garcia de Oliveira. Decisão principal: 239 - Com Resolução do Mérito - Não-Provimento, atribuído à(s) parte(s) ESTADO DO AMAZONAS - Unânime. </w:t>
      </w:r>
      <w:r>
        <w:rPr>
          <w:b/>
        </w:rPr>
        <w:t xml:space="preserve">18. 0707539-53.2021.8.04.0001 </w:t>
      </w:r>
      <w:r>
        <w:rPr/>
        <w:t xml:space="preserve">- Apelação Cível - Terceira Câmara Cível. Relator: Lafayette Carneiro Vieira Júnior. Apelante: Emerson Silva de Almeida. Apelado: MEGA PRIME VEÍCULOS. Decisão principal: 238 - Com Resolução do Mérito - Provimento em Parte, atribuído à(s) parte(s) Emerson Silva de Almeida - Unânime. </w:t>
      </w:r>
      <w:r>
        <w:rPr>
          <w:b/>
        </w:rPr>
        <w:t xml:space="preserve">19. 0706887-36.2021.8.04.0001 </w:t>
      </w:r>
      <w:r>
        <w:rPr/>
        <w:t xml:space="preserve">- Apelação Cível - Terceira Câmara Cível. Relator: Airton Luis Correa Gentil. Apelante: Confidence Corretora de Câmbio S.a.Apelado: Mariana Ayumi Yamashita. Adiado. Observações: Proferiu sustentação oral, Dr. Felipe Nogueira, Advogado do Apelante. Em seguida, o julgamento foi suspenso a pedido do Relator. Membros vinculados: Des. João de Jesus Abdala Simões e Desa. Lia Maria Guedes de Freitas. </w:t>
      </w:r>
      <w:r>
        <w:rPr>
          <w:b/>
        </w:rPr>
        <w:t>20. 0705288-96.2020.8.04.0001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Elcinete Rodrigues Ribeiro. Apelado: INSS Instituto Nacional do Seguro Social representado(a) por UNIÃO FEDERAL - MINISTÉRIO DA SAÚDE. Decisão principal: 11373 - Sem Resolução de Mérito - Anulação de sentença/acórdão, atribuído à(s) parte(s) Elcinete Rodrigues Ribeiro - Unânime.</w:t>
      </w:r>
      <w:r>
        <w:rPr>
          <w:spacing w:val="-3"/>
        </w:rPr>
        <w:t xml:space="preserve"> </w:t>
      </w:r>
      <w:r>
        <w:rPr>
          <w:b/>
        </w:rPr>
        <w:t>21.</w:t>
      </w:r>
      <w:r>
        <w:rPr>
          <w:b/>
          <w:spacing w:val="-3"/>
        </w:rPr>
        <w:t xml:space="preserve"> </w:t>
      </w:r>
      <w:r>
        <w:rPr>
          <w:b/>
        </w:rPr>
        <w:t>0702805-25.2022.8.04.0001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 xml:space="preserve">Luis Correa Gentil. Apelante: Sabros Formação Acadêmica Ltda.Apelado: ORL Serviços Médicos S/S. Retirado de pauta. Observações: A pedido do Relator. </w:t>
      </w:r>
      <w:r>
        <w:rPr>
          <w:b/>
        </w:rPr>
        <w:t xml:space="preserve">22. 0665536-15.2023.8.04.0001 </w:t>
      </w:r>
      <w:r>
        <w:rPr/>
        <w:t>- Apelação Cível - Terceira Câmara Cível. Relator: Lafayette Carneiro Vieira Júnior. Apelante: BANCO SANTANDER BRASIL S/A. Apelado: Aviamento Comércio de Materiais de Construção Ltda. representado(a) por Ivanildo de Castro Paiva. Decisão principal: 11373 - Sem Resolução de Mérito - Anulação de sentença/acórdão,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SANTANDER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23. 0653790-53.2023.8.04.0001 </w:t>
      </w:r>
      <w:r>
        <w:rPr/>
        <w:t xml:space="preserve"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Valdiza da Silva Santos - Unânime. </w:t>
      </w:r>
      <w:r>
        <w:rPr>
          <w:spacing w:val="-2"/>
        </w:rPr>
        <w:t>Observações:</w:t>
      </w:r>
    </w:p>
    <w:p>
      <w:pPr>
        <w:pStyle w:val="Normal"/>
        <w:spacing w:before="5" w:after="0"/>
        <w:ind w:hanging="0" w:left="132" w:right="0"/>
        <w:jc w:val="left"/>
        <w:rPr>
          <w:sz w:val="24"/>
        </w:rPr>
      </w:pPr>
      <w:r>
        <w:rPr>
          <w:sz w:val="24"/>
        </w:rPr>
        <w:t>ELIAS</w:t>
      </w:r>
      <w:r>
        <w:rPr>
          <w:spacing w:val="47"/>
          <w:sz w:val="24"/>
        </w:rPr>
        <w:t xml:space="preserve"> </w:t>
      </w:r>
      <w:r>
        <w:rPr>
          <w:sz w:val="24"/>
        </w:rPr>
        <w:t>GUILHERME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PAULO,</w:t>
      </w:r>
      <w:r>
        <w:rPr>
          <w:spacing w:val="48"/>
          <w:sz w:val="24"/>
        </w:rPr>
        <w:t xml:space="preserve"> </w:t>
      </w:r>
      <w:r>
        <w:rPr>
          <w:sz w:val="24"/>
        </w:rPr>
        <w:t>presente</w:t>
      </w:r>
      <w:r>
        <w:rPr>
          <w:spacing w:val="47"/>
          <w:sz w:val="24"/>
        </w:rPr>
        <w:t xml:space="preserve"> </w:t>
      </w:r>
      <w:r>
        <w:rPr>
          <w:sz w:val="24"/>
        </w:rPr>
        <w:t>para</w:t>
      </w:r>
      <w:r>
        <w:rPr>
          <w:spacing w:val="48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48"/>
          <w:sz w:val="24"/>
        </w:rPr>
        <w:t xml:space="preserve"> </w:t>
      </w:r>
      <w:r>
        <w:rPr>
          <w:sz w:val="24"/>
        </w:rPr>
        <w:t>oral.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24.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0651887-51.2021.8.04.0001</w:t>
      </w:r>
      <w:r>
        <w:rPr>
          <w:b/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ind w:left="132" w:right="132"/>
        <w:rPr/>
      </w:pPr>
      <w:r>
        <w:rPr/>
        <w:t xml:space="preserve">Apelação Cível - Terceira Câmara Cível. Relator: Airton Luis Correa Gentil. Apelante: S.P.D.S.L.Apelado: M.E.O.d.S. Decisão principal: 239 - Com Resolução do Mérito - Não-Provimento, atribuído à(s) parte(s) S.P.D.S.L. - Unânime. </w:t>
      </w:r>
      <w:r>
        <w:rPr>
          <w:b/>
        </w:rPr>
        <w:t xml:space="preserve">25. 0643737-18.2020.8.04.0001 </w:t>
      </w:r>
      <w:r>
        <w:rPr/>
        <w:t>- Apelação Cível - Terceira 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V.Z.N.d.L.Apelado:</w:t>
      </w:r>
      <w:r>
        <w:rPr>
          <w:spacing w:val="-3"/>
        </w:rPr>
        <w:t xml:space="preserve"> </w:t>
      </w:r>
      <w:r>
        <w:rPr/>
        <w:t>F.R.D.C.</w:t>
      </w:r>
      <w:r>
        <w:rPr>
          <w:spacing w:val="-3"/>
        </w:rPr>
        <w:t xml:space="preserve"> </w:t>
      </w:r>
      <w:r>
        <w:rPr/>
        <w:t>Decisão principal:</w:t>
      </w:r>
      <w:r>
        <w:rPr>
          <w:spacing w:val="24"/>
        </w:rPr>
        <w:t xml:space="preserve"> </w:t>
      </w:r>
      <w:r>
        <w:rPr/>
        <w:t>241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Com</w:t>
      </w:r>
      <w:r>
        <w:rPr>
          <w:spacing w:val="24"/>
        </w:rPr>
        <w:t xml:space="preserve"> </w:t>
      </w:r>
      <w:r>
        <w:rPr/>
        <w:t>Resolução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Mérito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Conhecimento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Parte</w:t>
      </w:r>
      <w:r>
        <w:rPr>
          <w:spacing w:val="24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Provimento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Parte,</w:t>
      </w:r>
      <w:r>
        <w:rPr>
          <w:spacing w:val="24"/>
        </w:rPr>
        <w:t xml:space="preserve"> </w:t>
      </w:r>
      <w:r>
        <w:rPr/>
        <w:t>atribuído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2"/>
          <w:sz w:val="24"/>
        </w:rPr>
        <w:t xml:space="preserve"> </w:t>
      </w:r>
      <w:r>
        <w:rPr>
          <w:sz w:val="24"/>
        </w:rPr>
        <w:t>parte(s)</w:t>
      </w:r>
      <w:r>
        <w:rPr>
          <w:spacing w:val="65"/>
          <w:sz w:val="24"/>
        </w:rPr>
        <w:t xml:space="preserve"> </w:t>
      </w:r>
      <w:r>
        <w:rPr>
          <w:sz w:val="24"/>
        </w:rPr>
        <w:t>V.Z.N.d.L.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Unânime.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0642771-21.2021.8.04.0001/1</w:t>
      </w:r>
      <w:r>
        <w:rPr>
          <w:b/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5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0"/>
        <w:rPr/>
      </w:pPr>
      <w:r>
        <w:rPr/>
        <w:t>Câmara Cível. Relator: Lafayette Carneiro Vieira Júnior. Apelante: ESTADO DO AMAZONAS. Apelado:</w:t>
      </w:r>
      <w:r>
        <w:rPr>
          <w:spacing w:val="-1"/>
        </w:rPr>
        <w:t xml:space="preserve"> </w:t>
      </w:r>
      <w:r>
        <w:rPr/>
        <w:t>FRANCISCO</w:t>
      </w:r>
      <w:r>
        <w:rPr>
          <w:spacing w:val="-1"/>
        </w:rPr>
        <w:t xml:space="preserve"> </w:t>
      </w:r>
      <w:r>
        <w:rPr/>
        <w:t>VILSON</w:t>
      </w:r>
      <w:r>
        <w:rPr>
          <w:spacing w:val="-1"/>
        </w:rPr>
        <w:t xml:space="preserve"> </w:t>
      </w:r>
      <w:r>
        <w:rPr/>
        <w:t>LOPES</w:t>
      </w:r>
      <w:r>
        <w:rPr>
          <w:spacing w:val="-1"/>
        </w:rPr>
        <w:t xml:space="preserve"> </w:t>
      </w:r>
      <w:r>
        <w:rPr/>
        <w:t>PEREIRA.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235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Sem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 Não-Conhecimento,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27. 0639497-78.2023.8.04.0001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Jania Socorro da Silva Oliveira. Apelado: BANCO DAYCOVAL S/A, Apelado: BANCO MASTER S/A, Apelado: Fupres Administradora de Cartão de Crédito, Apelado: BANCO PAN S.A., Apelado: Banco Bradesco S/A. Decisão principal: 11373 - Sem Resolução de Mérito - Anulação de sentença/acórdão,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Jania</w:t>
      </w:r>
      <w:r>
        <w:rPr>
          <w:spacing w:val="80"/>
        </w:rPr>
        <w:t xml:space="preserve"> </w:t>
      </w:r>
      <w:r>
        <w:rPr/>
        <w:t>Socorro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28.</w:t>
      </w:r>
      <w:r>
        <w:rPr>
          <w:b/>
          <w:spacing w:val="40"/>
        </w:rPr>
        <w:t xml:space="preserve"> </w:t>
      </w:r>
      <w:r>
        <w:rPr>
          <w:b/>
        </w:rPr>
        <w:t>0629526-79.2017.8.04.0001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Baker Hughes do Brasil LTDA (sucessora da Bj Services do Brasil Ltda). Apelado: ESTADO DO AMAZONAS. Decisão principal: 239 - Com Resolução do Mérito - Não-Provimento, atribuído à(s) parte(s) Baker Hughes do Brasil LTDA (sucessora da Bj Services do Brasil Ltda) - Unânime.</w:t>
      </w:r>
      <w:r>
        <w:rPr>
          <w:spacing w:val="-3"/>
        </w:rPr>
        <w:t xml:space="preserve"> </w:t>
      </w:r>
      <w:r>
        <w:rPr>
          <w:b/>
        </w:rPr>
        <w:t>29.</w:t>
      </w:r>
      <w:r>
        <w:rPr>
          <w:b/>
          <w:spacing w:val="-3"/>
        </w:rPr>
        <w:t xml:space="preserve"> </w:t>
      </w:r>
      <w:r>
        <w:rPr>
          <w:b/>
        </w:rPr>
        <w:t>0622815-48.2023.8.04.0001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>Luis Correa Gentil. Apelante: ESTADO DO AMAZONAS representado(a) por Carlos Henrique Shimit Leoncio.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 atribuído à(s) parte(s) Adanildes Lopes Tiburcio - Unânime. Observações: Presente,</w:t>
      </w:r>
      <w:r>
        <w:rPr>
          <w:spacing w:val="40"/>
        </w:rPr>
        <w:t xml:space="preserve"> </w:t>
      </w:r>
      <w:r>
        <w:rPr/>
        <w:t>para</w:t>
      </w:r>
      <w:r>
        <w:rPr>
          <w:spacing w:val="-2"/>
        </w:rPr>
        <w:t xml:space="preserve"> </w:t>
      </w:r>
      <w:r>
        <w:rPr/>
        <w:t>sustentação</w:t>
      </w:r>
      <w:r>
        <w:rPr>
          <w:spacing w:val="-2"/>
        </w:rPr>
        <w:t xml:space="preserve"> </w:t>
      </w:r>
      <w:r>
        <w:rPr/>
        <w:t>oral,</w:t>
      </w:r>
      <w:r>
        <w:rPr>
          <w:spacing w:val="-2"/>
        </w:rPr>
        <w:t xml:space="preserve"> </w:t>
      </w:r>
      <w:r>
        <w:rPr/>
        <w:t>Dr.</w:t>
      </w:r>
      <w:r>
        <w:rPr>
          <w:spacing w:val="-2"/>
        </w:rPr>
        <w:t xml:space="preserve"> </w:t>
      </w:r>
      <w:r>
        <w:rPr/>
        <w:t>ELIAS</w:t>
      </w:r>
      <w:r>
        <w:rPr>
          <w:spacing w:val="-2"/>
        </w:rPr>
        <w:t xml:space="preserve"> </w:t>
      </w:r>
      <w:r>
        <w:rPr/>
        <w:t>GUILHERME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 xml:space="preserve">PAULO. </w:t>
      </w:r>
      <w:r>
        <w:rPr>
          <w:b/>
        </w:rPr>
        <w:t>30.</w:t>
      </w:r>
      <w:r>
        <w:rPr>
          <w:b/>
          <w:spacing w:val="-2"/>
        </w:rPr>
        <w:t xml:space="preserve"> </w:t>
      </w:r>
      <w:r>
        <w:rPr>
          <w:b/>
        </w:rPr>
        <w:t>0622289-57.2018.8.04.0001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Apelação Cível - Terceira Câmara Cível. Relator: Airton Luis Correa Gentil. Apelante: D.F.d.P.Apelado: M.S.d.F. Adiado. Observações: 207728N-RJ - Ana Carolina Moura dos Santos, 11680N-AM - MARCOS ALESSANDRO MACEDO FERNANDES DA SILVA, proferiram sustentação oral. Em seguida, o julgamento foi suspenso a pedido do Relator. Membros vinculados: Des. João Simões e Desa. Lia Guedes;. </w:t>
      </w:r>
      <w:r>
        <w:rPr>
          <w:b/>
        </w:rPr>
        <w:t xml:space="preserve">31. 0619044-62.2023.8.04.0001 </w:t>
      </w:r>
      <w:r>
        <w:rPr/>
        <w:t xml:space="preserve">- Apelação Cível - Terceira Câmara Cível. Relator: João De Jesus Abdala Simões. Impedimentos: 1 (Tipo: Suspeição. Motivo: Suspeição.). Apelante: BANCO BRADESCO S/A. Apelado: ORLANDA PEREIRA DO NASCIMENTO. Retirado de pauta. Observações: Sustentou, a Dra. Alana Viana Pinto. Retirado de pauta, tendo em vista a declaração de suspeição do Relator, mov. 32.1. </w:t>
      </w:r>
      <w:r>
        <w:rPr>
          <w:b/>
        </w:rPr>
        <w:t xml:space="preserve">32. 0615346-87.2019.8.04.0001 </w:t>
      </w:r>
      <w:r>
        <w:rPr/>
        <w:t>- Apelação Cível - Terceira Câmara Cível. Relator: João De Jesus Abdala Simões. Apelante: Condomínio Terraço Vieiralves. Apelado: Sérgio Gilberto Tomaz Avelino. Decisão principal: 237 - Com Resolução do Mérito - Provimento, atribuído à(s) parte(s)</w:t>
      </w:r>
      <w:r>
        <w:rPr>
          <w:spacing w:val="37"/>
        </w:rPr>
        <w:t xml:space="preserve"> </w:t>
      </w:r>
      <w:r>
        <w:rPr/>
        <w:t>Condomínio</w:t>
      </w:r>
      <w:r>
        <w:rPr>
          <w:spacing w:val="40"/>
        </w:rPr>
        <w:t xml:space="preserve"> </w:t>
      </w:r>
      <w:r>
        <w:rPr/>
        <w:t>Terraço</w:t>
      </w:r>
      <w:r>
        <w:rPr>
          <w:spacing w:val="40"/>
        </w:rPr>
        <w:t xml:space="preserve"> </w:t>
      </w:r>
      <w:r>
        <w:rPr/>
        <w:t>Vieiralves</w:t>
      </w:r>
      <w:r>
        <w:rPr>
          <w:spacing w:val="39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Presente,</w:t>
      </w:r>
      <w:r>
        <w:rPr>
          <w:spacing w:val="39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sustentação</w:t>
      </w:r>
      <w:r>
        <w:rPr>
          <w:spacing w:val="40"/>
        </w:rPr>
        <w:t xml:space="preserve"> </w:t>
      </w:r>
      <w:r>
        <w:rPr/>
        <w:t>oral,</w:t>
      </w:r>
      <w:r>
        <w:rPr>
          <w:spacing w:val="40"/>
        </w:rPr>
        <w:t xml:space="preserve"> </w:t>
      </w:r>
      <w:r>
        <w:rPr>
          <w:spacing w:val="-5"/>
        </w:rPr>
        <w:t>Dr.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Brenno</w:t>
      </w:r>
      <w:r>
        <w:rPr>
          <w:spacing w:val="47"/>
          <w:sz w:val="24"/>
        </w:rPr>
        <w:t xml:space="preserve"> </w:t>
      </w:r>
      <w:r>
        <w:rPr>
          <w:sz w:val="24"/>
        </w:rPr>
        <w:t>Xavier,</w:t>
      </w:r>
      <w:r>
        <w:rPr>
          <w:spacing w:val="48"/>
          <w:sz w:val="24"/>
        </w:rPr>
        <w:t xml:space="preserve"> </w:t>
      </w:r>
      <w:r>
        <w:rPr>
          <w:sz w:val="24"/>
        </w:rPr>
        <w:t>Advogado</w:t>
      </w:r>
      <w:r>
        <w:rPr>
          <w:spacing w:val="48"/>
          <w:sz w:val="24"/>
        </w:rPr>
        <w:t xml:space="preserve"> </w:t>
      </w:r>
      <w:r>
        <w:rPr>
          <w:sz w:val="24"/>
        </w:rPr>
        <w:t>do</w:t>
      </w:r>
      <w:r>
        <w:rPr>
          <w:spacing w:val="48"/>
          <w:sz w:val="24"/>
        </w:rPr>
        <w:t xml:space="preserve"> </w:t>
      </w:r>
      <w:r>
        <w:rPr>
          <w:sz w:val="24"/>
        </w:rPr>
        <w:t>Apelante.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0615230-18.2018.8.04.0001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Apelação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0"/>
        <w:rPr>
          <w:b/>
        </w:rPr>
      </w:pPr>
      <w:r>
        <w:rPr/>
        <w:t xml:space="preserve">Câmara Cível. Relator: Lafayette Carneiro Vieira Júnior. Apelante: Banco Bradesco S/A. Apelado: MUNICIPIO DE MANAUS. Decisão principal: 239 - Com Resolução do Mérito - Não-Provimento, atribuído à(s) parte(s) Banco Bradesco S/A - Unânime. Observações: Proferiu sustentação oral, Dr. Renan Dias de Carvalho, advogado do Apelante. </w:t>
      </w:r>
      <w:r>
        <w:rPr>
          <w:b/>
        </w:rPr>
        <w:t xml:space="preserve">34. 0611723-44.2021.8.04.0001 </w:t>
      </w:r>
      <w:r>
        <w:rPr/>
        <w:t>- Apelação Cível - Terceira Câmara Cível. Relator: Abraham Peixoto Campos Filho. Apelante: CENTRAL NACIONAL UNIMED. Apelado:</w:t>
      </w:r>
      <w:r>
        <w:rPr>
          <w:spacing w:val="40"/>
        </w:rPr>
        <w:t xml:space="preserve"> </w:t>
      </w:r>
      <w:r>
        <w:rPr/>
        <w:t>Adagilberto</w:t>
      </w:r>
      <w:r>
        <w:rPr>
          <w:spacing w:val="40"/>
        </w:rPr>
        <w:t xml:space="preserve"> </w:t>
      </w:r>
      <w:r>
        <w:rPr/>
        <w:t>Carvalho</w:t>
      </w:r>
      <w:r>
        <w:rPr>
          <w:spacing w:val="40"/>
        </w:rPr>
        <w:t xml:space="preserve"> </w:t>
      </w:r>
      <w:r>
        <w:rPr/>
        <w:t>Rebouças.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45"/>
        </w:rPr>
        <w:t xml:space="preserve">  </w:t>
      </w:r>
      <w:r>
        <w:rPr/>
        <w:t>atribuído</w:t>
      </w:r>
      <w:r>
        <w:rPr>
          <w:spacing w:val="48"/>
        </w:rPr>
        <w:t xml:space="preserve">  </w:t>
      </w:r>
      <w:r>
        <w:rPr/>
        <w:t>à(s)</w:t>
      </w:r>
      <w:r>
        <w:rPr>
          <w:spacing w:val="47"/>
        </w:rPr>
        <w:t xml:space="preserve">  </w:t>
      </w:r>
      <w:r>
        <w:rPr/>
        <w:t>parte(s)</w:t>
      </w:r>
      <w:r>
        <w:rPr>
          <w:spacing w:val="48"/>
        </w:rPr>
        <w:t xml:space="preserve">  </w:t>
      </w:r>
      <w:r>
        <w:rPr/>
        <w:t>CENTRAL</w:t>
      </w:r>
      <w:r>
        <w:rPr>
          <w:spacing w:val="48"/>
        </w:rPr>
        <w:t xml:space="preserve">  </w:t>
      </w:r>
      <w:r>
        <w:rPr/>
        <w:t>NACIONAL</w:t>
      </w:r>
      <w:r>
        <w:rPr>
          <w:spacing w:val="47"/>
        </w:rPr>
        <w:t xml:space="preserve">  </w:t>
      </w:r>
      <w:r>
        <w:rPr/>
        <w:t>UNIMED</w:t>
      </w:r>
      <w:r>
        <w:rPr>
          <w:spacing w:val="48"/>
        </w:rPr>
        <w:t xml:space="preserve">  </w:t>
      </w:r>
      <w:r>
        <w:rPr/>
        <w:t>-</w:t>
      </w:r>
      <w:r>
        <w:rPr>
          <w:spacing w:val="48"/>
        </w:rPr>
        <w:t xml:space="preserve">  </w:t>
      </w:r>
      <w:r>
        <w:rPr/>
        <w:t>Unânime.</w:t>
      </w:r>
      <w:r>
        <w:rPr>
          <w:spacing w:val="50"/>
        </w:rPr>
        <w:t xml:space="preserve">  </w:t>
      </w:r>
      <w:r>
        <w:rPr>
          <w:b/>
          <w:spacing w:val="-5"/>
        </w:rPr>
        <w:t>35.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0608306-64.2023.8.04.3800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Gentil. Apelante: EMIR HERNAN SOTO HERNANDEZ. Apelado: Município de Coari. Decisão principal: 239 - Com Resolução do Mérito - Não-Provimento, atribuído à(s) parte(s) EMIR HERNAN SOTO HERNANDEZ - Unânime. </w:t>
      </w:r>
      <w:r>
        <w:rPr>
          <w:b/>
        </w:rPr>
        <w:t xml:space="preserve">36. 0607516-96.2024.8.04.5400 </w:t>
      </w:r>
      <w:r>
        <w:rPr/>
        <w:t>- Apelação Cível - Terceira Câmara Cível. Relator: Airton Luis Correa Gentil. Apelante: Ione Márcio Lima Martins. Apelado: BANCO BMG S/A.</w:t>
      </w:r>
      <w:r>
        <w:rPr>
          <w:spacing w:val="23"/>
        </w:rPr>
        <w:t xml:space="preserve"> </w:t>
      </w:r>
      <w:r>
        <w:rPr/>
        <w:t>Decisão</w:t>
      </w:r>
      <w:r>
        <w:rPr>
          <w:spacing w:val="23"/>
        </w:rPr>
        <w:t xml:space="preserve"> </w:t>
      </w:r>
      <w:r>
        <w:rPr/>
        <w:t>principal:</w:t>
      </w:r>
      <w:r>
        <w:rPr>
          <w:spacing w:val="23"/>
        </w:rPr>
        <w:t xml:space="preserve"> </w:t>
      </w:r>
      <w:r>
        <w:rPr/>
        <w:t>238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Com</w:t>
      </w:r>
      <w:r>
        <w:rPr>
          <w:spacing w:val="23"/>
        </w:rPr>
        <w:t xml:space="preserve"> </w:t>
      </w:r>
      <w:r>
        <w:rPr/>
        <w:t>Resolução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Mérito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Provimento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Parte,</w:t>
      </w:r>
      <w:r>
        <w:rPr>
          <w:spacing w:val="23"/>
        </w:rPr>
        <w:t xml:space="preserve"> </w:t>
      </w:r>
      <w:r>
        <w:rPr/>
        <w:t>atribuído</w:t>
      </w:r>
      <w:r>
        <w:rPr>
          <w:spacing w:val="23"/>
        </w:rPr>
        <w:t xml:space="preserve"> </w:t>
      </w:r>
      <w:r>
        <w:rPr/>
        <w:t>à(s)</w:t>
      </w:r>
      <w:r>
        <w:rPr>
          <w:spacing w:val="23"/>
        </w:rPr>
        <w:t xml:space="preserve"> </w:t>
      </w:r>
      <w:r>
        <w:rPr/>
        <w:t>parte(s)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Ione</w:t>
      </w:r>
      <w:r>
        <w:rPr>
          <w:spacing w:val="51"/>
          <w:sz w:val="24"/>
        </w:rPr>
        <w:t xml:space="preserve"> </w:t>
      </w:r>
      <w:r>
        <w:rPr>
          <w:sz w:val="24"/>
        </w:rPr>
        <w:t>Márcio</w:t>
      </w:r>
      <w:r>
        <w:rPr>
          <w:spacing w:val="53"/>
          <w:sz w:val="24"/>
        </w:rPr>
        <w:t xml:space="preserve"> </w:t>
      </w:r>
      <w:r>
        <w:rPr>
          <w:sz w:val="24"/>
        </w:rPr>
        <w:t>Lima</w:t>
      </w:r>
      <w:r>
        <w:rPr>
          <w:spacing w:val="53"/>
          <w:sz w:val="24"/>
        </w:rPr>
        <w:t xml:space="preserve"> </w:t>
      </w:r>
      <w:r>
        <w:rPr>
          <w:sz w:val="24"/>
        </w:rPr>
        <w:t>Martins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0604154-62.2022.8.04.7500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jc w:val="left"/>
        <w:rPr/>
      </w:pPr>
      <w:r>
        <w:rPr/>
        <w:t xml:space="preserve">Câmara Cível. Relator: Abraham Peixoto Campos Filho. Apelante: JANICE GONÇALVES MEIRELES. Apelado: BRADESCO VIDA E PREVIDENCIA S/A. Decisão principal: 239 - Com Resolução do </w:t>
      </w:r>
      <w:r>
        <w:rPr>
          <w:spacing w:val="-2"/>
        </w:rPr>
        <w:t>Mérito</w:t>
      </w:r>
    </w:p>
    <w:p>
      <w:pPr>
        <w:pStyle w:val="BodyText"/>
        <w:spacing w:before="1" w:after="0"/>
        <w:jc w:val="left"/>
        <w:rPr>
          <w:b/>
        </w:rPr>
      </w:pPr>
      <w:r>
        <w:rPr/>
        <w:t>-</w:t>
      </w:r>
      <w:r>
        <w:rPr>
          <w:spacing w:val="26"/>
        </w:rPr>
        <w:t xml:space="preserve">  </w:t>
      </w:r>
      <w:r>
        <w:rPr/>
        <w:t>Não-Provimento,</w:t>
      </w:r>
      <w:r>
        <w:rPr>
          <w:spacing w:val="26"/>
        </w:rPr>
        <w:t xml:space="preserve">  </w:t>
      </w:r>
      <w:r>
        <w:rPr/>
        <w:t>atribuído</w:t>
      </w:r>
      <w:r>
        <w:rPr>
          <w:spacing w:val="26"/>
        </w:rPr>
        <w:t xml:space="preserve">  </w:t>
      </w:r>
      <w:r>
        <w:rPr/>
        <w:t>à(s)</w:t>
      </w:r>
      <w:r>
        <w:rPr>
          <w:spacing w:val="27"/>
        </w:rPr>
        <w:t xml:space="preserve">  </w:t>
      </w:r>
      <w:r>
        <w:rPr/>
        <w:t>parte(s)</w:t>
      </w:r>
      <w:r>
        <w:rPr>
          <w:spacing w:val="26"/>
        </w:rPr>
        <w:t xml:space="preserve">  </w:t>
      </w:r>
      <w:r>
        <w:rPr/>
        <w:t>JANICE</w:t>
      </w:r>
      <w:r>
        <w:rPr>
          <w:spacing w:val="26"/>
        </w:rPr>
        <w:t xml:space="preserve">  </w:t>
      </w:r>
      <w:r>
        <w:rPr/>
        <w:t>GONÇALVES</w:t>
      </w:r>
      <w:r>
        <w:rPr>
          <w:spacing w:val="27"/>
        </w:rPr>
        <w:t xml:space="preserve">  </w:t>
      </w:r>
      <w:r>
        <w:rPr/>
        <w:t>MEIRELES</w:t>
      </w:r>
      <w:r>
        <w:rPr>
          <w:spacing w:val="26"/>
        </w:rPr>
        <w:t xml:space="preserve">  </w:t>
      </w:r>
      <w:r>
        <w:rPr/>
        <w:t>-</w:t>
      </w:r>
      <w:r>
        <w:rPr>
          <w:spacing w:val="26"/>
        </w:rPr>
        <w:t xml:space="preserve">  </w:t>
      </w:r>
      <w:r>
        <w:rPr/>
        <w:t>Unânime.</w:t>
      </w:r>
      <w:r>
        <w:rPr>
          <w:spacing w:val="29"/>
        </w:rPr>
        <w:t xml:space="preserve">  </w:t>
      </w:r>
      <w:r>
        <w:rPr>
          <w:b/>
          <w:spacing w:val="-5"/>
        </w:rPr>
        <w:t>38.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0603861-76.2023.8.04.7300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4"/>
        <w:rPr/>
      </w:pPr>
      <w:r>
        <w:rPr/>
        <w:t>Gentil. Apelante: DAMIAO CAMPOS DA SILVA representado(a) por Leandro Antunes de Miranda Zanata, DEFENSORIA PÚBLICA DO ESTADO DO AMAZONAS.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3"/>
        <w:ind w:left="132" w:right="135"/>
        <w:rPr/>
      </w:pPr>
      <w:r>
        <w:rPr/>
        <w:t>Decisão principal: 237 - Com Resolução do Mérito - Provimento, atribuído à(s) parte(s) DAMIAO CAMPOS</w:t>
      </w:r>
      <w:r>
        <w:rPr>
          <w:spacing w:val="56"/>
          <w:w w:val="150"/>
        </w:rPr>
        <w:t xml:space="preserve"> </w:t>
      </w:r>
      <w:r>
        <w:rPr/>
        <w:t>DA</w:t>
      </w:r>
      <w:r>
        <w:rPr>
          <w:spacing w:val="56"/>
          <w:w w:val="150"/>
        </w:rPr>
        <w:t xml:space="preserve"> </w:t>
      </w:r>
      <w:r>
        <w:rPr/>
        <w:t>SILVA</w:t>
      </w:r>
      <w:r>
        <w:rPr>
          <w:spacing w:val="56"/>
          <w:w w:val="150"/>
        </w:rPr>
        <w:t xml:space="preserve"> </w:t>
      </w:r>
      <w:r>
        <w:rPr/>
        <w:t>representado(a)</w:t>
      </w:r>
      <w:r>
        <w:rPr>
          <w:spacing w:val="56"/>
          <w:w w:val="150"/>
        </w:rPr>
        <w:t xml:space="preserve"> </w:t>
      </w:r>
      <w:r>
        <w:rPr/>
        <w:t>por</w:t>
      </w:r>
      <w:r>
        <w:rPr>
          <w:spacing w:val="57"/>
          <w:w w:val="150"/>
        </w:rPr>
        <w:t xml:space="preserve"> </w:t>
      </w:r>
      <w:r>
        <w:rPr/>
        <w:t>Leandro</w:t>
      </w:r>
      <w:r>
        <w:rPr>
          <w:spacing w:val="56"/>
          <w:w w:val="150"/>
        </w:rPr>
        <w:t xml:space="preserve"> </w:t>
      </w:r>
      <w:r>
        <w:rPr/>
        <w:t>Antunes</w:t>
      </w:r>
      <w:r>
        <w:rPr>
          <w:spacing w:val="56"/>
          <w:w w:val="150"/>
        </w:rPr>
        <w:t xml:space="preserve"> </w:t>
      </w:r>
      <w:r>
        <w:rPr/>
        <w:t>de</w:t>
      </w:r>
      <w:r>
        <w:rPr>
          <w:spacing w:val="56"/>
          <w:w w:val="150"/>
        </w:rPr>
        <w:t xml:space="preserve"> </w:t>
      </w:r>
      <w:r>
        <w:rPr/>
        <w:t>Miranda</w:t>
      </w:r>
      <w:r>
        <w:rPr>
          <w:spacing w:val="56"/>
          <w:w w:val="150"/>
        </w:rPr>
        <w:t xml:space="preserve"> </w:t>
      </w:r>
      <w:r>
        <w:rPr/>
        <w:t>Zanata,</w:t>
      </w:r>
      <w:r>
        <w:rPr>
          <w:spacing w:val="57"/>
          <w:w w:val="150"/>
        </w:rPr>
        <w:t xml:space="preserve"> </w:t>
      </w:r>
      <w:r>
        <w:rPr>
          <w:spacing w:val="-2"/>
        </w:rPr>
        <w:t>DEFENSORIA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2"/>
          <w:sz w:val="24"/>
        </w:rPr>
        <w:t xml:space="preserve"> </w:t>
      </w:r>
      <w:r>
        <w:rPr>
          <w:sz w:val="24"/>
        </w:rPr>
        <w:t>ESTADO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AMAZONAS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39.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0603166-31.2024.8.04.4700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jc w:val="left"/>
        <w:rPr/>
      </w:pPr>
      <w:r>
        <w:rPr/>
        <w:t>Cível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Terceira</w:t>
      </w:r>
      <w:r>
        <w:rPr>
          <w:spacing w:val="12"/>
        </w:rPr>
        <w:t xml:space="preserve"> </w:t>
      </w:r>
      <w:r>
        <w:rPr/>
        <w:t>Câmara</w:t>
      </w:r>
      <w:r>
        <w:rPr>
          <w:spacing w:val="12"/>
        </w:rPr>
        <w:t xml:space="preserve"> </w:t>
      </w:r>
      <w:r>
        <w:rPr/>
        <w:t>Cível.</w:t>
      </w:r>
      <w:r>
        <w:rPr>
          <w:spacing w:val="12"/>
        </w:rPr>
        <w:t xml:space="preserve"> </w:t>
      </w:r>
      <w:r>
        <w:rPr/>
        <w:t>Relator:</w:t>
      </w:r>
      <w:r>
        <w:rPr>
          <w:spacing w:val="12"/>
        </w:rPr>
        <w:t xml:space="preserve"> </w:t>
      </w:r>
      <w:r>
        <w:rPr/>
        <w:t>Airton</w:t>
      </w:r>
      <w:r>
        <w:rPr>
          <w:spacing w:val="12"/>
        </w:rPr>
        <w:t xml:space="preserve"> </w:t>
      </w:r>
      <w:r>
        <w:rPr/>
        <w:t>Luis</w:t>
      </w:r>
      <w:r>
        <w:rPr>
          <w:spacing w:val="12"/>
        </w:rPr>
        <w:t xml:space="preserve"> </w:t>
      </w:r>
      <w:r>
        <w:rPr/>
        <w:t>Correa</w:t>
      </w:r>
      <w:r>
        <w:rPr>
          <w:spacing w:val="12"/>
        </w:rPr>
        <w:t xml:space="preserve"> </w:t>
      </w:r>
      <w:r>
        <w:rPr/>
        <w:t>Gentil.</w:t>
      </w:r>
      <w:r>
        <w:rPr>
          <w:spacing w:val="12"/>
        </w:rPr>
        <w:t xml:space="preserve"> </w:t>
      </w:r>
      <w:r>
        <w:rPr/>
        <w:t>Apelante:</w:t>
      </w:r>
      <w:r>
        <w:rPr>
          <w:spacing w:val="12"/>
        </w:rPr>
        <w:t xml:space="preserve"> </w:t>
      </w:r>
      <w:r>
        <w:rPr/>
        <w:t>ROSINALDO</w:t>
      </w:r>
      <w:r>
        <w:rPr>
          <w:spacing w:val="12"/>
        </w:rPr>
        <w:t xml:space="preserve"> </w:t>
      </w:r>
      <w:r>
        <w:rPr/>
        <w:t>DA</w:t>
      </w:r>
      <w:r>
        <w:rPr>
          <w:spacing w:val="12"/>
        </w:rPr>
        <w:t xml:space="preserve"> </w:t>
      </w:r>
      <w:r>
        <w:rPr>
          <w:spacing w:val="-2"/>
        </w:rPr>
        <w:t>SILVA</w:t>
      </w:r>
    </w:p>
    <w:p>
      <w:pPr>
        <w:pStyle w:val="BodyText"/>
        <w:spacing w:before="73" w:after="0"/>
        <w:ind w:left="132" w:right="9"/>
        <w:jc w:val="left"/>
        <w:rPr>
          <w:b/>
        </w:rPr>
      </w:pPr>
      <w:r>
        <w:rPr/>
        <w:t>RABELO. Apelado: BANCO INDUSTRIAL DO BRASIL S/A. Decisão principal: 237 - Com Resolução do</w:t>
      </w:r>
      <w:r>
        <w:rPr>
          <w:spacing w:val="43"/>
        </w:rPr>
        <w:t xml:space="preserve"> </w:t>
      </w:r>
      <w:r>
        <w:rPr/>
        <w:t>Mérito</w:t>
      </w:r>
      <w:r>
        <w:rPr>
          <w:spacing w:val="44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Provimento,</w:t>
      </w:r>
      <w:r>
        <w:rPr>
          <w:spacing w:val="44"/>
        </w:rPr>
        <w:t xml:space="preserve"> </w:t>
      </w:r>
      <w:r>
        <w:rPr/>
        <w:t>atribuído</w:t>
      </w:r>
      <w:r>
        <w:rPr>
          <w:spacing w:val="43"/>
        </w:rPr>
        <w:t xml:space="preserve"> </w:t>
      </w:r>
      <w:r>
        <w:rPr/>
        <w:t>à(s)</w:t>
      </w:r>
      <w:r>
        <w:rPr>
          <w:spacing w:val="44"/>
        </w:rPr>
        <w:t xml:space="preserve"> </w:t>
      </w:r>
      <w:r>
        <w:rPr/>
        <w:t>parte(s)</w:t>
      </w:r>
      <w:r>
        <w:rPr>
          <w:spacing w:val="43"/>
        </w:rPr>
        <w:t xml:space="preserve"> </w:t>
      </w:r>
      <w:r>
        <w:rPr/>
        <w:t>ROSINALDO</w:t>
      </w:r>
      <w:r>
        <w:rPr>
          <w:spacing w:val="44"/>
        </w:rPr>
        <w:t xml:space="preserve"> </w:t>
      </w:r>
      <w:r>
        <w:rPr/>
        <w:t>DA</w:t>
      </w:r>
      <w:r>
        <w:rPr>
          <w:spacing w:val="43"/>
        </w:rPr>
        <w:t xml:space="preserve"> </w:t>
      </w:r>
      <w:r>
        <w:rPr/>
        <w:t>SILVA</w:t>
      </w:r>
      <w:r>
        <w:rPr>
          <w:spacing w:val="44"/>
        </w:rPr>
        <w:t xml:space="preserve"> </w:t>
      </w:r>
      <w:r>
        <w:rPr/>
        <w:t>RABELO</w:t>
      </w:r>
      <w:r>
        <w:rPr>
          <w:spacing w:val="43"/>
        </w:rPr>
        <w:t xml:space="preserve"> </w:t>
      </w:r>
      <w:r>
        <w:rPr/>
        <w:t>-</w:t>
      </w:r>
      <w:r>
        <w:rPr>
          <w:spacing w:val="44"/>
        </w:rPr>
        <w:t xml:space="preserve"> </w:t>
      </w:r>
      <w:r>
        <w:rPr/>
        <w:t>Unânime.</w:t>
      </w:r>
      <w:r>
        <w:rPr>
          <w:spacing w:val="49"/>
        </w:rPr>
        <w:t xml:space="preserve"> </w:t>
      </w:r>
      <w:r>
        <w:rPr>
          <w:b/>
          <w:spacing w:val="-5"/>
        </w:rPr>
        <w:t>40.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0601932-71.2023.8.04.6600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8"/>
        <w:ind w:left="132" w:right="130"/>
        <w:rPr/>
      </w:pPr>
      <w:r>
        <w:rPr/>
        <w:t>Campos Filho. Apelante: F.B.C.D.S.Apelado: L.B.D.S. Decisão principal: 239 - Com Resolução do 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F.B.C.D.S.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41.</w:t>
      </w:r>
      <w:r>
        <w:rPr>
          <w:b/>
          <w:spacing w:val="-1"/>
        </w:rPr>
        <w:t xml:space="preserve"> </w:t>
      </w:r>
      <w:r>
        <w:rPr>
          <w:b/>
        </w:rPr>
        <w:t>0601716-58.2024.8.04.6800</w:t>
      </w:r>
      <w:r>
        <w:rPr>
          <w:b/>
          <w:spacing w:val="-1"/>
        </w:rPr>
        <w:t xml:space="preserve"> </w:t>
      </w:r>
      <w:r>
        <w:rPr/>
        <w:t xml:space="preserve">- Apelação Cível - Terceira Câmara Cível. Relator: Abraham Peixoto Campos Filho. Apelante: TOMÉ MIRANDA DA SILVA. Apelado: BANCO BRADESCO S/A. Decisão principal: 239 - Com Resolução do Mérito - Não-Provimento, atribuído à(s) parte(s) TOMÉ MIRANDA DA SILVA - Unânime. </w:t>
      </w:r>
      <w:r>
        <w:rPr>
          <w:b/>
        </w:rPr>
        <w:t xml:space="preserve">42. 0600981-41.2023.8.04.7000 </w:t>
      </w:r>
      <w:r>
        <w:rPr/>
        <w:t>- Apelação Cível - Terceira Câmara Cível. Relator: Lia Maria Guedes De Freitas.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MUNICIPIO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SAO</w:t>
      </w:r>
      <w:r>
        <w:rPr>
          <w:spacing w:val="80"/>
        </w:rPr>
        <w:t xml:space="preserve"> </w:t>
      </w:r>
      <w:r>
        <w:rPr/>
        <w:t>PAULO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OLIVENCA.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EUFRALICE</w:t>
      </w:r>
      <w:r>
        <w:rPr>
          <w:spacing w:val="80"/>
        </w:rPr>
        <w:t xml:space="preserve"> </w:t>
      </w:r>
      <w:r>
        <w:rPr/>
        <w:t>DO</w:t>
      </w:r>
    </w:p>
    <w:p>
      <w:pPr>
        <w:pStyle w:val="BodyText"/>
        <w:spacing w:lineRule="auto" w:line="235"/>
        <w:ind w:left="132" w:right="129"/>
        <w:rPr/>
      </w:pPr>
      <w:r>
        <w:rPr/>
        <w:t>SOCORRO APARICIO. Decisão principal: 235 - Sem Resolução de Mérito - Não-Conhecimento,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MUNICIPIO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SAO</w:t>
      </w:r>
      <w:r>
        <w:rPr>
          <w:spacing w:val="80"/>
        </w:rPr>
        <w:t xml:space="preserve"> </w:t>
      </w:r>
      <w:r>
        <w:rPr/>
        <w:t>PAULO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OLIVENCA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43.</w:t>
      </w:r>
      <w:r>
        <w:rPr>
          <w:b/>
          <w:spacing w:val="80"/>
        </w:rPr>
        <w:t xml:space="preserve"> </w:t>
      </w:r>
      <w:r>
        <w:rPr>
          <w:b/>
        </w:rPr>
        <w:t>0600337-48.2022.8.04.4700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J.R.D.M.Apelado: F.T.P.D.M. Decisão principal: 237 - Com Resolução do Mérito - Provimento, atribuído à(s) parte(s) J.R.D.M. - Unânime. </w:t>
      </w:r>
      <w:r>
        <w:rPr>
          <w:b/>
        </w:rPr>
        <w:t xml:space="preserve">44. 0574018-41.2023.8.04.0001 </w:t>
      </w:r>
      <w:r>
        <w:rPr/>
        <w:t xml:space="preserve">- Apelação / Remessa Necessária - Terceira Câmara Cível. Relator: Lafayette Carneiro Vieira Júnior. Apelante: ESTADO DO AMAZONAS. Apelado: JOAO LUIZ DOS SANTOS DIAS, Apelado: Elvis Guto Ferreira da Silva. Decisão principal: 239 - Com Resolução do Mérito - Não-Provimento, atribuído à(s) parte(s) ESTADO DO AMAZONAS - Unânime. </w:t>
      </w:r>
      <w:r>
        <w:rPr>
          <w:b/>
        </w:rPr>
        <w:t xml:space="preserve">45. 0542647-59.2023.8.04.0001 </w:t>
      </w:r>
      <w:r>
        <w:rPr/>
        <w:t>- Apelação Cível - Terceira Câmara Cível. Relator: Lafayette Carneiro Vieira Júnior. Apelante: ESTADO DO AMAZONAS representado(a) por PROCURADORIA GERAL DO ESTADO DO AMAZONAS. Decisão parcial: Provimento. Decisão principal: 237 - Com Resolução do Mérito - Provimento, atribuído à(s) parte(s) Lorena</w:t>
      </w:r>
      <w:r>
        <w:rPr>
          <w:spacing w:val="40"/>
        </w:rPr>
        <w:t xml:space="preserve"> </w:t>
      </w:r>
      <w:r>
        <w:rPr/>
        <w:t>Alessandra</w:t>
      </w:r>
      <w:r>
        <w:rPr>
          <w:spacing w:val="40"/>
        </w:rPr>
        <w:t xml:space="preserve"> </w:t>
      </w:r>
      <w:r>
        <w:rPr/>
        <w:t>Aires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ELIAS</w:t>
      </w:r>
      <w:r>
        <w:rPr>
          <w:spacing w:val="40"/>
        </w:rPr>
        <w:t xml:space="preserve"> </w:t>
      </w:r>
      <w:r>
        <w:rPr/>
        <w:t>GUILHERME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PAULO,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presente,</w:t>
      </w:r>
      <w:r>
        <w:rPr>
          <w:spacing w:val="48"/>
          <w:sz w:val="24"/>
        </w:rPr>
        <w:t xml:space="preserve"> </w:t>
      </w:r>
      <w:r>
        <w:rPr>
          <w:sz w:val="24"/>
        </w:rPr>
        <w:t>para</w:t>
      </w:r>
      <w:r>
        <w:rPr>
          <w:spacing w:val="50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50"/>
          <w:sz w:val="24"/>
        </w:rPr>
        <w:t xml:space="preserve"> </w:t>
      </w:r>
      <w:r>
        <w:rPr>
          <w:sz w:val="24"/>
        </w:rPr>
        <w:t>oral.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46.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0542631-08.2023.8.04.0001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Cível. Relator: Lafayette Carneiro Vieira Júnior. Apelante: Ana Gleice Coelho de Moraes. Apelado: FUNDAÇAÕ DE VIGILANCIA E SAUDE - FVS. Decisão principal: 237 - Com Resolução do Mérito - Provimento, atribuído à(s) parte(s) Ana Gleice Coelho de Moraes - Unânime. Observações: ELIAS GUILHERME DE PAULO, presente, para sustentação oral. </w:t>
      </w:r>
      <w:r>
        <w:rPr>
          <w:b/>
        </w:rPr>
        <w:t xml:space="preserve">47. 0530988-53.2023.8.04.0001 </w:t>
      </w:r>
      <w:r>
        <w:rPr/>
        <w:t>- Apelação Cível - Terceira Câmara Cível. Relator: Airton Luis Correa Gentil. Apelante: Clínica Fada do Dente (M dos S Bezerra Dentista). Apelado: ODETE MONTEIRO MENDES, Apelado: Pedro Davi Mendess Gomes.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/>
        <w:t>238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Provimento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Parte,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Clínica</w:t>
      </w:r>
      <w:r>
        <w:rPr>
          <w:spacing w:val="68"/>
          <w:sz w:val="24"/>
        </w:rPr>
        <w:t xml:space="preserve"> </w:t>
      </w:r>
      <w:r>
        <w:rPr>
          <w:sz w:val="24"/>
        </w:rPr>
        <w:t>Fada</w:t>
      </w:r>
      <w:r>
        <w:rPr>
          <w:spacing w:val="71"/>
          <w:sz w:val="24"/>
        </w:rPr>
        <w:t xml:space="preserve"> </w:t>
      </w:r>
      <w:r>
        <w:rPr>
          <w:sz w:val="24"/>
        </w:rPr>
        <w:t>do</w:t>
      </w:r>
      <w:r>
        <w:rPr>
          <w:spacing w:val="71"/>
          <w:sz w:val="24"/>
        </w:rPr>
        <w:t xml:space="preserve"> </w:t>
      </w:r>
      <w:r>
        <w:rPr>
          <w:sz w:val="24"/>
        </w:rPr>
        <w:t>Dente</w:t>
      </w:r>
      <w:r>
        <w:rPr>
          <w:spacing w:val="71"/>
          <w:sz w:val="24"/>
        </w:rPr>
        <w:t xml:space="preserve"> </w:t>
      </w:r>
      <w:r>
        <w:rPr>
          <w:sz w:val="24"/>
        </w:rPr>
        <w:t>(M</w:t>
      </w:r>
      <w:r>
        <w:rPr>
          <w:spacing w:val="71"/>
          <w:sz w:val="24"/>
        </w:rPr>
        <w:t xml:space="preserve"> </w:t>
      </w:r>
      <w:r>
        <w:rPr>
          <w:sz w:val="24"/>
        </w:rPr>
        <w:t>dos</w:t>
      </w:r>
      <w:r>
        <w:rPr>
          <w:spacing w:val="70"/>
          <w:sz w:val="24"/>
        </w:rPr>
        <w:t xml:space="preserve"> </w:t>
      </w:r>
      <w:r>
        <w:rPr>
          <w:sz w:val="24"/>
        </w:rPr>
        <w:t>S</w:t>
      </w:r>
      <w:r>
        <w:rPr>
          <w:spacing w:val="71"/>
          <w:sz w:val="24"/>
        </w:rPr>
        <w:t xml:space="preserve"> </w:t>
      </w:r>
      <w:r>
        <w:rPr>
          <w:sz w:val="24"/>
        </w:rPr>
        <w:t>Bezerra</w:t>
      </w:r>
      <w:r>
        <w:rPr>
          <w:spacing w:val="71"/>
          <w:sz w:val="24"/>
        </w:rPr>
        <w:t xml:space="preserve"> </w:t>
      </w:r>
      <w:r>
        <w:rPr>
          <w:sz w:val="24"/>
        </w:rPr>
        <w:t>Dentista)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Unânime.</w:t>
      </w:r>
      <w:r>
        <w:rPr>
          <w:spacing w:val="76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0516091-83.2024.8.04.0001</w:t>
      </w:r>
      <w:r>
        <w:rPr>
          <w:b/>
          <w:spacing w:val="7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Apelação Cível - Terceira Câmara Cível. Relator: Lafayette Carneiro Vieira Júnior. Apelante: Vera Lúcia Pires Filgueiras de Souza. Apelado: Banco Bradesco S/A. Decisão principal: 239 - Com Resolução do Mérito</w:t>
      </w:r>
      <w:r>
        <w:rPr>
          <w:spacing w:val="30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Não-Provimento,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/>
        <w:t>Vera</w:t>
      </w:r>
      <w:r>
        <w:rPr>
          <w:spacing w:val="31"/>
        </w:rPr>
        <w:t xml:space="preserve"> </w:t>
      </w:r>
      <w:r>
        <w:rPr/>
        <w:t>Lúcia</w:t>
      </w:r>
      <w:r>
        <w:rPr>
          <w:spacing w:val="31"/>
        </w:rPr>
        <w:t xml:space="preserve"> </w:t>
      </w:r>
      <w:r>
        <w:rPr/>
        <w:t>Pires</w:t>
      </w:r>
      <w:r>
        <w:rPr>
          <w:spacing w:val="31"/>
        </w:rPr>
        <w:t xml:space="preserve"> </w:t>
      </w:r>
      <w:r>
        <w:rPr/>
        <w:t>Filgueiras</w:t>
      </w:r>
      <w:r>
        <w:rPr>
          <w:spacing w:val="31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Souza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Unânime.</w:t>
      </w:r>
      <w:r>
        <w:rPr>
          <w:spacing w:val="38"/>
        </w:rPr>
        <w:t xml:space="preserve"> </w:t>
      </w:r>
      <w:r>
        <w:rPr>
          <w:b/>
          <w:spacing w:val="-5"/>
        </w:rPr>
        <w:t>49.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0514817-84.2024.8.04.0001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0"/>
        <w:rPr/>
      </w:pPr>
      <w:r>
        <w:rPr/>
        <w:t>Gentil.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MARLIZ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</w:t>
      </w:r>
      <w:r>
        <w:rPr>
          <w:spacing w:val="-1"/>
        </w:rPr>
        <w:t xml:space="preserve"> </w:t>
      </w:r>
      <w:r>
        <w:rPr/>
        <w:t>CASTRO.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</w:t>
      </w:r>
      <w:r>
        <w:rPr>
          <w:spacing w:val="-1"/>
        </w:rPr>
        <w:t xml:space="preserve"> </w:t>
      </w:r>
      <w:r>
        <w:rPr/>
        <w:t>representado(a) por PROCURADORIA GERAL DO ESTADO DO AMAZONAS. Decisão principal: 238 - Com Resolução do Mérito - Provimento em Parte, atribuído à(s) parte(s) MARLIZ DA SILVA CASTRO - Unânime.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Elias</w:t>
      </w:r>
      <w:r>
        <w:rPr>
          <w:spacing w:val="80"/>
          <w:w w:val="150"/>
        </w:rPr>
        <w:t xml:space="preserve"> </w:t>
      </w:r>
      <w:r>
        <w:rPr/>
        <w:t>Guilherme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Paulo,</w:t>
      </w:r>
      <w:r>
        <w:rPr>
          <w:spacing w:val="80"/>
          <w:w w:val="150"/>
        </w:rPr>
        <w:t xml:space="preserve"> </w:t>
      </w:r>
      <w:r>
        <w:rPr/>
        <w:t>presente</w:t>
      </w:r>
      <w:r>
        <w:rPr>
          <w:spacing w:val="80"/>
          <w:w w:val="150"/>
        </w:rPr>
        <w:t xml:space="preserve"> </w:t>
      </w:r>
      <w:r>
        <w:rPr/>
        <w:t>para</w:t>
      </w:r>
      <w:r>
        <w:rPr>
          <w:spacing w:val="80"/>
          <w:w w:val="150"/>
        </w:rPr>
        <w:t xml:space="preserve"> </w:t>
      </w:r>
      <w:r>
        <w:rPr/>
        <w:t>sustentação</w:t>
      </w:r>
      <w:r>
        <w:rPr>
          <w:spacing w:val="80"/>
          <w:w w:val="150"/>
        </w:rPr>
        <w:t xml:space="preserve"> </w:t>
      </w:r>
      <w:r>
        <w:rPr/>
        <w:t>oral.</w:t>
      </w:r>
      <w:r>
        <w:rPr>
          <w:spacing w:val="80"/>
          <w:w w:val="150"/>
        </w:rPr>
        <w:t xml:space="preserve"> </w:t>
      </w:r>
      <w:r>
        <w:rPr>
          <w:b/>
        </w:rPr>
        <w:t>50. 0501138-51.2023.8.04.0001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CRISTOVAO</w:t>
      </w:r>
      <w:r>
        <w:rPr>
          <w:spacing w:val="33"/>
        </w:rPr>
        <w:t xml:space="preserve"> </w:t>
      </w:r>
      <w:r>
        <w:rPr/>
        <w:t>LUIZ</w:t>
      </w:r>
      <w:r>
        <w:rPr>
          <w:spacing w:val="33"/>
        </w:rPr>
        <w:t xml:space="preserve"> </w:t>
      </w:r>
      <w:r>
        <w:rPr/>
        <w:t>DANTAS</w:t>
      </w:r>
      <w:r>
        <w:rPr>
          <w:spacing w:val="33"/>
        </w:rPr>
        <w:t xml:space="preserve"> </w:t>
      </w:r>
      <w:r>
        <w:rPr/>
        <w:t>DA</w:t>
      </w:r>
      <w:r>
        <w:rPr>
          <w:spacing w:val="33"/>
        </w:rPr>
        <w:t xml:space="preserve"> </w:t>
      </w:r>
      <w:r>
        <w:rPr/>
        <w:t>COSTA.</w:t>
      </w:r>
      <w:r>
        <w:rPr>
          <w:spacing w:val="33"/>
        </w:rPr>
        <w:t xml:space="preserve"> </w:t>
      </w:r>
      <w:r>
        <w:rPr/>
        <w:t>Apelado:</w:t>
      </w:r>
      <w:r>
        <w:rPr>
          <w:spacing w:val="33"/>
        </w:rPr>
        <w:t xml:space="preserve"> </w:t>
      </w:r>
      <w:r>
        <w:rPr/>
        <w:t>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5"/>
        <w:ind w:left="132" w:right="134"/>
        <w:rPr/>
      </w:pPr>
      <w:r>
        <w:rPr/>
        <w:t xml:space="preserve">Apelado: Amazonprev - Fundo Previdenciário do Estado do Amazonas. Decisão principal: 238 - Com Resolução do Mérito - Provimento em Parte, atribuído à(s) parte(s) CRISTOVAO LUIZ DANTAS DA COSTA - Unânime. </w:t>
      </w:r>
      <w:r>
        <w:rPr>
          <w:b/>
        </w:rPr>
        <w:t xml:space="preserve">51. 0500520-09.2023.8.04.0001 </w:t>
      </w:r>
      <w:r>
        <w:rPr/>
        <w:t>- Apelação Cível - Terceira Câmara Cível. Relator: Airton Luis Correa Gentil. Apelante: José Luiz de Araújo Ribeiro Filho.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/>
        <w:ind w:left="132" w:right="129"/>
        <w:rPr/>
      </w:pPr>
      <w:r>
        <w:rPr/>
        <w:t>Apelado:</w:t>
      </w:r>
      <w:r>
        <w:rPr>
          <w:spacing w:val="40"/>
        </w:rPr>
        <w:t xml:space="preserve"> </w:t>
      </w:r>
      <w:r>
        <w:rPr/>
        <w:t>FUNDAÇÃO</w:t>
      </w:r>
      <w:r>
        <w:rPr>
          <w:spacing w:val="40"/>
        </w:rPr>
        <w:t xml:space="preserve"> </w:t>
      </w:r>
      <w:r>
        <w:rPr/>
        <w:t>GETÚLIO</w:t>
      </w:r>
      <w:r>
        <w:rPr>
          <w:spacing w:val="40"/>
        </w:rPr>
        <w:t xml:space="preserve"> </w:t>
      </w:r>
      <w:r>
        <w:rPr/>
        <w:t>VARGAS.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José</w:t>
      </w:r>
      <w:r>
        <w:rPr>
          <w:spacing w:val="80"/>
        </w:rPr>
        <w:t xml:space="preserve"> </w:t>
      </w:r>
      <w:r>
        <w:rPr/>
        <w:t>Luiz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Araújo</w:t>
      </w:r>
      <w:r>
        <w:rPr>
          <w:spacing w:val="80"/>
        </w:rPr>
        <w:t xml:space="preserve"> </w:t>
      </w:r>
      <w:r>
        <w:rPr/>
        <w:t>Ribeiro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52. 0482423-24.2024.8.04.0001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Francineide Brito de Souza - Unânime. Observações:</w:t>
      </w:r>
      <w:r>
        <w:rPr>
          <w:spacing w:val="40"/>
        </w:rPr>
        <w:t xml:space="preserve">  </w:t>
      </w:r>
      <w:r>
        <w:rPr/>
        <w:t>ELIAS</w:t>
      </w:r>
      <w:r>
        <w:rPr>
          <w:spacing w:val="40"/>
        </w:rPr>
        <w:t xml:space="preserve">  </w:t>
      </w:r>
      <w:r>
        <w:rPr/>
        <w:t>GUILHERME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PAULO,</w:t>
      </w:r>
      <w:r>
        <w:rPr>
          <w:spacing w:val="40"/>
        </w:rPr>
        <w:t xml:space="preserve">  </w:t>
      </w:r>
      <w:r>
        <w:rPr/>
        <w:t>presente</w:t>
      </w:r>
      <w:r>
        <w:rPr>
          <w:spacing w:val="40"/>
        </w:rPr>
        <w:t xml:space="preserve">  </w:t>
      </w:r>
      <w:r>
        <w:rPr/>
        <w:t>para</w:t>
      </w:r>
      <w:r>
        <w:rPr>
          <w:spacing w:val="40"/>
        </w:rPr>
        <w:t xml:space="preserve">  </w:t>
      </w:r>
      <w:r>
        <w:rPr/>
        <w:t>sustentação</w:t>
      </w:r>
      <w:r>
        <w:rPr>
          <w:spacing w:val="40"/>
        </w:rPr>
        <w:t xml:space="preserve">  </w:t>
      </w:r>
      <w:r>
        <w:rPr/>
        <w:t>oral.</w:t>
      </w:r>
      <w:r>
        <w:rPr>
          <w:spacing w:val="40"/>
        </w:rPr>
        <w:t xml:space="preserve">  </w:t>
      </w:r>
      <w:r>
        <w:rPr>
          <w:b/>
        </w:rPr>
        <w:t>53. 0458434-23.2023.8.04.0001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11"/>
        </w:rPr>
        <w:t xml:space="preserve"> </w:t>
      </w:r>
      <w:r>
        <w:rPr/>
        <w:t>Apelante:</w:t>
      </w:r>
      <w:r>
        <w:rPr>
          <w:spacing w:val="11"/>
        </w:rPr>
        <w:t xml:space="preserve"> </w:t>
      </w:r>
      <w:r>
        <w:rPr/>
        <w:t>AMAZONAS</w:t>
      </w:r>
      <w:r>
        <w:rPr>
          <w:spacing w:val="11"/>
        </w:rPr>
        <w:t xml:space="preserve"> </w:t>
      </w:r>
      <w:r>
        <w:rPr/>
        <w:t>DISTRIBUIDORA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ENERGIA</w:t>
      </w:r>
      <w:r>
        <w:rPr>
          <w:spacing w:val="11"/>
        </w:rPr>
        <w:t xml:space="preserve"> </w:t>
      </w:r>
      <w:r>
        <w:rPr/>
        <w:t>S/A.</w:t>
      </w:r>
      <w:r>
        <w:rPr>
          <w:spacing w:val="11"/>
        </w:rPr>
        <w:t xml:space="preserve"> </w:t>
      </w:r>
      <w:r>
        <w:rPr/>
        <w:t>Apelado:</w:t>
      </w:r>
      <w:r>
        <w:rPr>
          <w:spacing w:val="11"/>
        </w:rPr>
        <w:t xml:space="preserve"> </w:t>
      </w:r>
      <w:r>
        <w:rPr/>
        <w:t>MAPFRE</w:t>
      </w:r>
      <w:r>
        <w:rPr>
          <w:spacing w:val="11"/>
        </w:rPr>
        <w:t xml:space="preserve"> </w:t>
      </w:r>
      <w:r>
        <w:rPr>
          <w:spacing w:val="-2"/>
        </w:rPr>
        <w:t>SEGUROS</w:t>
      </w:r>
    </w:p>
    <w:p>
      <w:pPr>
        <w:pStyle w:val="BodyText"/>
        <w:spacing w:before="73" w:after="0"/>
        <w:ind w:left="132" w:right="130"/>
        <w:rPr>
          <w:b/>
        </w:rPr>
      </w:pPr>
      <w:r>
        <w:rPr/>
        <w:t>GERAIS S.A. Decisão principal: 239 - Com Resolução do Mérito - Não-Provimento, atribuído à(s) parte(s)</w:t>
      </w:r>
      <w:r>
        <w:rPr>
          <w:spacing w:val="66"/>
        </w:rPr>
        <w:t xml:space="preserve">   </w:t>
      </w:r>
      <w:r>
        <w:rPr/>
        <w:t>AMAZONAS</w:t>
      </w:r>
      <w:r>
        <w:rPr>
          <w:spacing w:val="67"/>
        </w:rPr>
        <w:t xml:space="preserve">   </w:t>
      </w:r>
      <w:r>
        <w:rPr>
          <w:spacing w:val="9"/>
        </w:rPr>
        <w:t>DISTRIBUIDORA</w:t>
      </w:r>
      <w:r>
        <w:rPr>
          <w:spacing w:val="66"/>
        </w:rPr>
        <w:t xml:space="preserve">   </w:t>
      </w:r>
      <w:r>
        <w:rPr/>
        <w:t>DE</w:t>
      </w:r>
      <w:r>
        <w:rPr>
          <w:spacing w:val="67"/>
        </w:rPr>
        <w:t xml:space="preserve">   </w:t>
      </w:r>
      <w:r>
        <w:rPr/>
        <w:t>ENERGIA</w:t>
      </w:r>
      <w:r>
        <w:rPr>
          <w:spacing w:val="67"/>
        </w:rPr>
        <w:t xml:space="preserve">   </w:t>
      </w:r>
      <w:r>
        <w:rPr/>
        <w:t>S/A</w:t>
      </w:r>
      <w:r>
        <w:rPr>
          <w:spacing w:val="66"/>
        </w:rPr>
        <w:t xml:space="preserve">   </w:t>
      </w:r>
      <w:r>
        <w:rPr/>
        <w:t>-</w:t>
      </w:r>
      <w:r>
        <w:rPr>
          <w:spacing w:val="67"/>
        </w:rPr>
        <w:t xml:space="preserve">   </w:t>
      </w:r>
      <w:r>
        <w:rPr/>
        <w:t>Unânime.</w:t>
      </w:r>
      <w:r>
        <w:rPr>
          <w:spacing w:val="68"/>
        </w:rPr>
        <w:t xml:space="preserve">   </w:t>
      </w:r>
      <w:r>
        <w:rPr>
          <w:b/>
          <w:spacing w:val="-5"/>
        </w:rPr>
        <w:t>54.</w:t>
      </w:r>
    </w:p>
    <w:p>
      <w:pPr>
        <w:pStyle w:val="BodyText"/>
        <w:spacing w:lineRule="auto" w:line="235" w:before="6" w:after="0"/>
        <w:ind w:left="132" w:right="130"/>
        <w:rPr>
          <w:b/>
        </w:rPr>
      </w:pPr>
      <w:r>
        <w:rPr>
          <w:b/>
        </w:rPr>
        <w:t xml:space="preserve">0452076-42.2023.8.04.0001 </w:t>
      </w:r>
      <w:r>
        <w:rPr/>
        <w:t xml:space="preserve">- Apelação Cível - Terceira Câmara Cível. Relator: João De Jesus Abdala Simões. Apelante: ANA LUCIA RIBEIRO JUREMA. Apelado: BANCO ITAUCARD S/A. Decisão principal: 238 - Com Resolução do Mérito - Provimento em Parte, atribuído à(s) parte(s) ANA LUCIA RIBEIRO JUREMA - Unânime. </w:t>
      </w:r>
      <w:r>
        <w:rPr>
          <w:b/>
        </w:rPr>
        <w:t xml:space="preserve">55. 0450071-47.2023.8.04.0001 </w:t>
      </w:r>
      <w:r>
        <w:rPr/>
        <w:t>- Apelação Cível - Terceira Câmara Cível. Relator: João De Jesus Abdala Simões. Apelante: Força Construtiva (Vpn IV Material de Construção). Apelado: Cielo S.a. Decisão principal: 239 - Com Resolução do Mérito - Não-Provimento, atribuído à(s) parte(s) Força Construtiva (Vpn IV Material de Construção) - Unânime. Observações: Rayssa</w:t>
      </w:r>
      <w:r>
        <w:rPr>
          <w:spacing w:val="7"/>
        </w:rPr>
        <w:t xml:space="preserve"> </w:t>
      </w:r>
      <w:r>
        <w:rPr/>
        <w:t>Mª</w:t>
      </w:r>
      <w:r>
        <w:rPr>
          <w:spacing w:val="7"/>
        </w:rPr>
        <w:t xml:space="preserve"> </w:t>
      </w:r>
      <w:r>
        <w:rPr/>
        <w:t>Moraes</w:t>
      </w:r>
      <w:r>
        <w:rPr>
          <w:spacing w:val="7"/>
        </w:rPr>
        <w:t xml:space="preserve"> </w:t>
      </w:r>
      <w:r>
        <w:rPr/>
        <w:t>Alves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Silva,</w:t>
      </w:r>
      <w:r>
        <w:rPr>
          <w:spacing w:val="7"/>
        </w:rPr>
        <w:t xml:space="preserve"> </w:t>
      </w:r>
      <w:r>
        <w:rPr/>
        <w:t>OAB/AM</w:t>
      </w:r>
      <w:r>
        <w:rPr>
          <w:spacing w:val="7"/>
        </w:rPr>
        <w:t xml:space="preserve"> </w:t>
      </w:r>
      <w:r>
        <w:rPr/>
        <w:t>sob</w:t>
      </w:r>
      <w:r>
        <w:rPr>
          <w:spacing w:val="7"/>
        </w:rPr>
        <w:t xml:space="preserve"> </w:t>
      </w:r>
      <w:r>
        <w:rPr/>
        <w:t>nº</w:t>
      </w:r>
      <w:r>
        <w:rPr>
          <w:spacing w:val="7"/>
        </w:rPr>
        <w:t xml:space="preserve"> </w:t>
      </w:r>
      <w:r>
        <w:rPr/>
        <w:t>16.509,</w:t>
      </w:r>
      <w:r>
        <w:rPr>
          <w:spacing w:val="7"/>
        </w:rPr>
        <w:t xml:space="preserve"> </w:t>
      </w:r>
      <w:r>
        <w:rPr/>
        <w:t>proferiu</w:t>
      </w:r>
      <w:r>
        <w:rPr>
          <w:spacing w:val="7"/>
        </w:rPr>
        <w:t xml:space="preserve"> </w:t>
      </w:r>
      <w:r>
        <w:rPr/>
        <w:t>sustentação</w:t>
      </w:r>
      <w:r>
        <w:rPr>
          <w:spacing w:val="7"/>
        </w:rPr>
        <w:t xml:space="preserve"> </w:t>
      </w:r>
      <w:r>
        <w:rPr/>
        <w:t>oral,</w:t>
      </w:r>
      <w:r>
        <w:rPr>
          <w:spacing w:val="7"/>
        </w:rPr>
        <w:t xml:space="preserve"> </w:t>
      </w:r>
      <w:r>
        <w:rPr/>
        <w:t>pelo</w:t>
      </w:r>
      <w:r>
        <w:rPr>
          <w:spacing w:val="7"/>
        </w:rPr>
        <w:t xml:space="preserve"> </w:t>
      </w:r>
      <w:r>
        <w:rPr/>
        <w:t>Apelante.</w:t>
      </w:r>
      <w:r>
        <w:rPr>
          <w:spacing w:val="13"/>
        </w:rPr>
        <w:t xml:space="preserve"> </w:t>
      </w:r>
      <w:r>
        <w:rPr>
          <w:b/>
          <w:spacing w:val="-5"/>
        </w:rPr>
        <w:t>56.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0449102-95.2024.8.04.0001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4"/>
        <w:rPr/>
      </w:pPr>
      <w:r>
        <w:rPr/>
        <w:t>Gentil. Apelado: Liliane Freitas Araujo. Apelado: FUNDAÇÃO HOSPITAL ADRIANO JORGE representado(a) por PROCURADORIA GERAL DO ESTADO DO AMAZONAS, Apelado: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Apelado: Liliane Freitas Araujo. Decisão principal: 239 - Com Resolução do Mérito - Não-Provimento, atribuído à(s) parte(s) Liliane Freitas Araujo - Unânime. Observações: Elias Guilherme de Paulo, presente para sustentação oral. </w:t>
      </w:r>
      <w:r>
        <w:rPr>
          <w:b/>
        </w:rPr>
        <w:t xml:space="preserve">57. 0443102-16.2023.8.04.0001 </w:t>
      </w:r>
      <w:r>
        <w:rPr/>
        <w:t>- Apelação Cível - Terceira Câmara Cível. Relator: Lafayette Carneiro Vieira Júnior. Apelante: Aidan Rodrigues dos Santos. Apelado: ESTADO DO AMAZONAS,</w:t>
      </w:r>
      <w:r>
        <w:rPr>
          <w:spacing w:val="10"/>
        </w:rPr>
        <w:t xml:space="preserve"> </w:t>
      </w:r>
      <w:r>
        <w:rPr/>
        <w:t>Apelado:</w:t>
      </w:r>
      <w:r>
        <w:rPr>
          <w:spacing w:val="10"/>
        </w:rPr>
        <w:t xml:space="preserve"> </w:t>
      </w:r>
      <w:r>
        <w:rPr/>
        <w:t>FUNDAÇÃO</w:t>
      </w:r>
      <w:r>
        <w:rPr>
          <w:spacing w:val="10"/>
        </w:rPr>
        <w:t xml:space="preserve"> </w:t>
      </w:r>
      <w:r>
        <w:rPr/>
        <w:t>GETÚLIO</w:t>
      </w:r>
      <w:r>
        <w:rPr>
          <w:spacing w:val="10"/>
        </w:rPr>
        <w:t xml:space="preserve"> </w:t>
      </w:r>
      <w:r>
        <w:rPr/>
        <w:t>VARGAS</w:t>
      </w:r>
      <w:r>
        <w:rPr>
          <w:spacing w:val="10"/>
        </w:rPr>
        <w:t xml:space="preserve"> </w:t>
      </w:r>
      <w:r>
        <w:rPr/>
        <w:t>–FGV</w:t>
      </w:r>
      <w:r>
        <w:rPr>
          <w:spacing w:val="10"/>
        </w:rPr>
        <w:t xml:space="preserve"> </w:t>
      </w:r>
      <w:r>
        <w:rPr/>
        <w:t>(COMISSÃO</w:t>
      </w:r>
      <w:r>
        <w:rPr>
          <w:spacing w:val="10"/>
        </w:rPr>
        <w:t xml:space="preserve"> </w:t>
      </w:r>
      <w:r>
        <w:rPr>
          <w:spacing w:val="-2"/>
        </w:rPr>
        <w:t>ORGANIZADORA),.</w:t>
      </w:r>
    </w:p>
    <w:p>
      <w:pPr>
        <w:pStyle w:val="BodyText"/>
        <w:spacing w:lineRule="auto" w:line="233"/>
        <w:ind w:left="132" w:right="134"/>
        <w:rPr/>
      </w:pPr>
      <w:r>
        <w:rPr/>
        <w:t>Decisão principal: 237 - Com Resolução do Mérito - Provimento, atribuído à(s) parte(s) Aidan Rodrigues dos</w:t>
      </w:r>
      <w:r>
        <w:rPr>
          <w:spacing w:val="59"/>
          <w:w w:val="150"/>
        </w:rPr>
        <w:t xml:space="preserve"> </w:t>
      </w:r>
      <w:r>
        <w:rPr/>
        <w:t>Santos</w:t>
      </w:r>
      <w:r>
        <w:rPr>
          <w:spacing w:val="59"/>
          <w:w w:val="150"/>
        </w:rPr>
        <w:t xml:space="preserve"> </w:t>
      </w:r>
      <w:r>
        <w:rPr/>
        <w:t>-</w:t>
      </w:r>
      <w:r>
        <w:rPr>
          <w:spacing w:val="60"/>
          <w:w w:val="150"/>
        </w:rPr>
        <w:t xml:space="preserve"> </w:t>
      </w:r>
      <w:r>
        <w:rPr/>
        <w:t>Unânime.</w:t>
      </w:r>
      <w:r>
        <w:rPr>
          <w:spacing w:val="59"/>
          <w:w w:val="150"/>
        </w:rPr>
        <w:t xml:space="preserve"> </w:t>
      </w:r>
      <w:r>
        <w:rPr/>
        <w:t>Sustentou(aram)</w:t>
      </w:r>
      <w:r>
        <w:rPr>
          <w:spacing w:val="60"/>
          <w:w w:val="150"/>
        </w:rPr>
        <w:t xml:space="preserve"> </w:t>
      </w:r>
      <w:r>
        <w:rPr/>
        <w:t>oralmente</w:t>
      </w:r>
      <w:r>
        <w:rPr>
          <w:spacing w:val="59"/>
          <w:w w:val="150"/>
        </w:rPr>
        <w:t xml:space="preserve"> </w:t>
      </w:r>
      <w:r>
        <w:rPr/>
        <w:t>o(s)</w:t>
      </w:r>
      <w:r>
        <w:rPr>
          <w:spacing w:val="59"/>
          <w:w w:val="150"/>
        </w:rPr>
        <w:t xml:space="preserve"> </w:t>
      </w:r>
      <w:r>
        <w:rPr/>
        <w:t>Doutor(es)</w:t>
      </w:r>
      <w:r>
        <w:rPr>
          <w:spacing w:val="60"/>
          <w:w w:val="150"/>
        </w:rPr>
        <w:t xml:space="preserve"> </w:t>
      </w:r>
      <w:r>
        <w:rPr/>
        <w:t>THIAGO</w:t>
      </w:r>
      <w:r>
        <w:rPr>
          <w:spacing w:val="59"/>
          <w:w w:val="150"/>
        </w:rPr>
        <w:t xml:space="preserve"> </w:t>
      </w:r>
      <w:r>
        <w:rPr/>
        <w:t>CALANDRINI</w:t>
      </w:r>
      <w:r>
        <w:rPr>
          <w:spacing w:val="60"/>
          <w:w w:val="15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56"/>
          <w:sz w:val="24"/>
        </w:rPr>
        <w:t xml:space="preserve"> </w:t>
      </w:r>
      <w:r>
        <w:rPr>
          <w:sz w:val="24"/>
        </w:rPr>
        <w:t>DOS</w:t>
      </w:r>
      <w:r>
        <w:rPr>
          <w:spacing w:val="59"/>
          <w:sz w:val="24"/>
        </w:rPr>
        <w:t xml:space="preserve"> </w:t>
      </w:r>
      <w:r>
        <w:rPr>
          <w:sz w:val="24"/>
        </w:rPr>
        <w:t>ANJOS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OAB</w:t>
      </w:r>
      <w:r>
        <w:rPr>
          <w:spacing w:val="58"/>
          <w:sz w:val="24"/>
        </w:rPr>
        <w:t xml:space="preserve"> </w:t>
      </w:r>
      <w:r>
        <w:rPr>
          <w:sz w:val="24"/>
        </w:rPr>
        <w:t>15899N-AM.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0402265-16.2023.8.04.0001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Apelação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2"/>
        <w:rPr/>
      </w:pPr>
      <w:r>
        <w:rPr/>
        <w:t>Terceira Câmara Cível. Relator: Lafayette Carneiro Vieira Júnior. Apelante: Gabriela de Lima Barbosa. Apelado:</w:t>
      </w:r>
      <w:r>
        <w:rPr>
          <w:spacing w:val="37"/>
        </w:rPr>
        <w:t xml:space="preserve">  </w:t>
      </w:r>
      <w:r>
        <w:rPr/>
        <w:t>AGENCIA</w:t>
      </w:r>
      <w:r>
        <w:rPr>
          <w:spacing w:val="38"/>
        </w:rPr>
        <w:t xml:space="preserve">  </w:t>
      </w:r>
      <w:r>
        <w:rPr/>
        <w:t>AMAZONENSE</w:t>
      </w:r>
      <w:r>
        <w:rPr>
          <w:spacing w:val="38"/>
        </w:rPr>
        <w:t xml:space="preserve">  </w:t>
      </w:r>
      <w:r>
        <w:rPr/>
        <w:t>DE</w:t>
      </w:r>
      <w:r>
        <w:rPr>
          <w:spacing w:val="38"/>
        </w:rPr>
        <w:t xml:space="preserve">  </w:t>
      </w:r>
      <w:r>
        <w:rPr/>
        <w:t>DESENVOLVIMENTO</w:t>
      </w:r>
      <w:r>
        <w:rPr>
          <w:spacing w:val="38"/>
        </w:rPr>
        <w:t xml:space="preserve">  </w:t>
      </w:r>
      <w:r>
        <w:rPr/>
        <w:t>ECONOMICO,</w:t>
      </w:r>
      <w:r>
        <w:rPr>
          <w:spacing w:val="38"/>
        </w:rPr>
        <w:t xml:space="preserve">  </w:t>
      </w:r>
      <w:r>
        <w:rPr/>
        <w:t>SOCIAL</w:t>
      </w:r>
      <w:r>
        <w:rPr>
          <w:spacing w:val="38"/>
        </w:rPr>
        <w:t xml:space="preserve">  </w:t>
      </w:r>
      <w:r>
        <w:rPr>
          <w:spacing w:val="-10"/>
        </w:rPr>
        <w:t>E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AMBIENTAL - AADESAM. Decisão principal: 239 - Com Resolução do Mérito - Não-Provimento, atribuído à(s) parte(s) Gabriela de Lima Barbosa - Unânime. </w:t>
      </w:r>
      <w:r>
        <w:rPr>
          <w:b/>
        </w:rPr>
        <w:t xml:space="preserve">59. 0052133-67.2025.8.04.1000 </w:t>
      </w:r>
      <w:r>
        <w:rPr/>
        <w:t>- Apelação Cível - Terceira Câmara Cível. Relator: Abraham Peixoto Campos Filho. Apelante: Prisco Junio Sousa Santos.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PAN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Prisco</w:t>
      </w:r>
      <w:r>
        <w:rPr>
          <w:spacing w:val="40"/>
        </w:rPr>
        <w:t xml:space="preserve">  </w:t>
      </w:r>
      <w:r>
        <w:rPr/>
        <w:t>Junio</w:t>
      </w:r>
      <w:r>
        <w:rPr>
          <w:spacing w:val="40"/>
        </w:rPr>
        <w:t xml:space="preserve">  </w:t>
      </w:r>
      <w:r>
        <w:rPr/>
        <w:t>Sousa</w:t>
      </w:r>
      <w:r>
        <w:rPr>
          <w:spacing w:val="40"/>
        </w:rPr>
        <w:t xml:space="preserve">  </w:t>
      </w:r>
      <w:r>
        <w:rPr/>
        <w:t>Santos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60.</w:t>
      </w:r>
      <w:r>
        <w:rPr>
          <w:b/>
          <w:spacing w:val="40"/>
        </w:rPr>
        <w:t xml:space="preserve"> </w:t>
      </w:r>
      <w:r>
        <w:rPr>
          <w:b/>
        </w:rPr>
        <w:t xml:space="preserve">0017551-68.2024.8.04.0000 </w:t>
      </w:r>
      <w:r>
        <w:rPr/>
        <w:t>- Agravo Interno Cível - Terceira Câmara Cível. Relator: Abraham Peixoto Campos Filho. Agravante: Casa dos Frios. Agravado: OCICLEIDE CONCEIÇÃO DE CARVALHO, Agravado:</w:t>
      </w:r>
      <w:r>
        <w:rPr>
          <w:spacing w:val="8"/>
        </w:rPr>
        <w:t xml:space="preserve"> </w:t>
      </w:r>
      <w:r>
        <w:rPr/>
        <w:t>Carla</w:t>
      </w:r>
      <w:r>
        <w:rPr>
          <w:spacing w:val="8"/>
        </w:rPr>
        <w:t xml:space="preserve"> </w:t>
      </w:r>
      <w:r>
        <w:rPr/>
        <w:t>Carvalho</w:t>
      </w:r>
      <w:r>
        <w:rPr>
          <w:spacing w:val="8"/>
        </w:rPr>
        <w:t xml:space="preserve"> </w:t>
      </w:r>
      <w:r>
        <w:rPr/>
        <w:t>Sabeli.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/>
        <w:t>239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Com</w:t>
      </w:r>
      <w:r>
        <w:rPr>
          <w:spacing w:val="8"/>
        </w:rPr>
        <w:t xml:space="preserve"> </w:t>
      </w:r>
      <w:r>
        <w:rPr/>
        <w:t>Resolução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Mérito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6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 xml:space="preserve"> </w:t>
      </w:r>
      <w:r>
        <w:rPr>
          <w:sz w:val="24"/>
        </w:rPr>
        <w:t>à(s)</w:t>
      </w:r>
      <w:r>
        <w:rPr>
          <w:spacing w:val="75"/>
          <w:sz w:val="24"/>
        </w:rPr>
        <w:t xml:space="preserve"> </w:t>
      </w:r>
      <w:r>
        <w:rPr>
          <w:sz w:val="24"/>
        </w:rPr>
        <w:t>parte(s)</w:t>
      </w:r>
      <w:r>
        <w:rPr>
          <w:spacing w:val="75"/>
          <w:sz w:val="24"/>
        </w:rPr>
        <w:t xml:space="preserve"> </w:t>
      </w:r>
      <w:r>
        <w:rPr>
          <w:sz w:val="24"/>
        </w:rPr>
        <w:t>Casa</w:t>
      </w:r>
      <w:r>
        <w:rPr>
          <w:spacing w:val="75"/>
          <w:sz w:val="24"/>
        </w:rPr>
        <w:t xml:space="preserve"> </w:t>
      </w:r>
      <w:r>
        <w:rPr>
          <w:sz w:val="24"/>
        </w:rPr>
        <w:t>dos</w:t>
      </w:r>
      <w:r>
        <w:rPr>
          <w:spacing w:val="75"/>
          <w:sz w:val="24"/>
        </w:rPr>
        <w:t xml:space="preserve"> </w:t>
      </w:r>
      <w:r>
        <w:rPr>
          <w:sz w:val="24"/>
        </w:rPr>
        <w:t>Frios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78"/>
          <w:sz w:val="24"/>
        </w:rPr>
        <w:t xml:space="preserve"> </w:t>
      </w:r>
      <w:r>
        <w:rPr>
          <w:b/>
          <w:sz w:val="24"/>
        </w:rPr>
        <w:t>61.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0016613-73.2024.8.04.0000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Embargos</w:t>
      </w:r>
      <w:r>
        <w:rPr>
          <w:spacing w:val="7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jc w:val="left"/>
        <w:rPr/>
      </w:pP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Aliete Velloso</w:t>
      </w:r>
      <w:r>
        <w:rPr>
          <w:spacing w:val="37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Fonseca.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Roberta</w:t>
      </w:r>
      <w:r>
        <w:rPr>
          <w:spacing w:val="40"/>
        </w:rPr>
        <w:t xml:space="preserve"> </w:t>
      </w:r>
      <w:r>
        <w:rPr>
          <w:spacing w:val="-2"/>
        </w:rPr>
        <w:t>Rodrigues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Viana.</w:t>
      </w:r>
      <w:r>
        <w:rPr>
          <w:spacing w:val="42"/>
          <w:sz w:val="24"/>
        </w:rPr>
        <w:t xml:space="preserve"> </w:t>
      </w:r>
      <w:r>
        <w:rPr>
          <w:sz w:val="24"/>
        </w:rPr>
        <w:t>Adiado.</w:t>
      </w:r>
      <w:r>
        <w:rPr>
          <w:spacing w:val="4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5"/>
          <w:sz w:val="24"/>
        </w:rPr>
        <w:t xml:space="preserve"> </w:t>
      </w:r>
      <w:r>
        <w:rPr>
          <w:sz w:val="24"/>
        </w:rPr>
        <w:t>pedido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5"/>
          <w:sz w:val="24"/>
        </w:rPr>
        <w:t xml:space="preserve"> </w:t>
      </w:r>
      <w:r>
        <w:rPr>
          <w:sz w:val="24"/>
        </w:rPr>
        <w:t>Relator.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62.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0015923-44.2024.8.04.0000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Interno</w:t>
      </w:r>
    </w:p>
    <w:p>
      <w:pPr>
        <w:pStyle w:val="BodyText"/>
        <w:spacing w:lineRule="auto" w:line="233"/>
        <w:ind w:left="132" w:right="134"/>
        <w:rPr/>
      </w:pPr>
      <w:r>
        <w:rPr/>
        <w:t>Cível - Terceira Câmara Cível. Relator: Lia Maria Guedes De Freitas. Agravante: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8"/>
        <w:ind w:left="132" w:right="131"/>
        <w:rPr/>
      </w:pPr>
      <w:r>
        <w:rPr/>
        <w:t>Agravado: ANA ISABEL DA SILVA AUGUSTO. Decisão principal: 237 - Com Resolução do Mérito - Provimento, atribuído à(s) parte(s) ESTADO DO AMAZONAS representado(a) por PROCURADORIA GERAL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ESTADO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AMAZONAS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Unânime.</w:t>
      </w:r>
      <w:r>
        <w:rPr>
          <w:spacing w:val="20"/>
        </w:rPr>
        <w:t xml:space="preserve"> </w:t>
      </w:r>
      <w:r>
        <w:rPr>
          <w:b/>
        </w:rPr>
        <w:t>63.</w:t>
      </w:r>
      <w:r>
        <w:rPr>
          <w:b/>
          <w:spacing w:val="17"/>
        </w:rPr>
        <w:t xml:space="preserve"> </w:t>
      </w:r>
      <w:r>
        <w:rPr>
          <w:b/>
        </w:rPr>
        <w:t>0014597-49.2024.8.04.0000</w:t>
      </w:r>
      <w:r>
        <w:rPr>
          <w:b/>
          <w:spacing w:val="18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Agravo</w:t>
      </w:r>
      <w:r>
        <w:rPr>
          <w:spacing w:val="17"/>
        </w:rPr>
        <w:t xml:space="preserve"> </w:t>
      </w:r>
      <w:r>
        <w:rPr>
          <w:spacing w:val="-2"/>
        </w:rPr>
        <w:t>Interno</w:t>
      </w:r>
    </w:p>
    <w:p>
      <w:pPr>
        <w:pStyle w:val="BodyText"/>
        <w:spacing w:lineRule="exact" w:line="262"/>
        <w:rPr/>
      </w:pPr>
      <w:r>
        <w:rPr/>
        <w:t>Cível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Terceira</w:t>
      </w:r>
      <w:r>
        <w:rPr>
          <w:spacing w:val="10"/>
        </w:rPr>
        <w:t xml:space="preserve"> </w:t>
      </w:r>
      <w:r>
        <w:rPr/>
        <w:t>Câmara</w:t>
      </w:r>
      <w:r>
        <w:rPr>
          <w:spacing w:val="10"/>
        </w:rPr>
        <w:t xml:space="preserve"> </w:t>
      </w:r>
      <w:r>
        <w:rPr/>
        <w:t>Cível.</w:t>
      </w:r>
      <w:r>
        <w:rPr>
          <w:spacing w:val="10"/>
        </w:rPr>
        <w:t xml:space="preserve"> </w:t>
      </w:r>
      <w:r>
        <w:rPr/>
        <w:t>Relator:</w:t>
      </w:r>
      <w:r>
        <w:rPr>
          <w:spacing w:val="10"/>
        </w:rPr>
        <w:t xml:space="preserve"> </w:t>
      </w:r>
      <w:r>
        <w:rPr/>
        <w:t>Lia</w:t>
      </w:r>
      <w:r>
        <w:rPr>
          <w:spacing w:val="10"/>
        </w:rPr>
        <w:t xml:space="preserve"> </w:t>
      </w:r>
      <w:r>
        <w:rPr/>
        <w:t>Maria</w:t>
      </w:r>
      <w:r>
        <w:rPr>
          <w:spacing w:val="10"/>
        </w:rPr>
        <w:t xml:space="preserve"> </w:t>
      </w:r>
      <w:r>
        <w:rPr/>
        <w:t>Guedes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Freitas.</w:t>
      </w:r>
      <w:r>
        <w:rPr>
          <w:spacing w:val="10"/>
        </w:rPr>
        <w:t xml:space="preserve"> </w:t>
      </w:r>
      <w:r>
        <w:rPr/>
        <w:t>Agravante:</w:t>
      </w:r>
      <w:r>
        <w:rPr>
          <w:spacing w:val="10"/>
        </w:rPr>
        <w:t xml:space="preserve"> </w:t>
      </w:r>
      <w:r>
        <w:rPr/>
        <w:t>BANCO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>
          <w:spacing w:val="-2"/>
        </w:rPr>
        <w:t>BRASIL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S.A. Agravado: CARLOS AUGUSTO DE ALMEIDA. Decisão principal: 235 - Sem Resolução de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Não-Conhecimento,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S.A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64. 0014133-51.2025.8.04.9001 </w:t>
      </w:r>
      <w:r>
        <w:rPr/>
        <w:t xml:space="preserve">- Agravo Interno Cível - Terceira Câmara Cível. Relator: Abraham Peixoto Campos Filho. Agravante: Banco Bradesco S/A. Agravado: LEIDINEIA OLIVEIRA DOS SANTOS. Decisão principal: 239 - Com Resolução do Mérito - Não-Provimento, atribuído à(s) parte(s) Banco Bradesco S/A - Unânime. </w:t>
      </w:r>
      <w:r>
        <w:rPr>
          <w:b/>
        </w:rPr>
        <w:t xml:space="preserve">65. 0014067-71.2025.8.04.9001 </w:t>
      </w:r>
      <w:r>
        <w:rPr/>
        <w:t>- Embargos de Declaração Cível - Terceira Câmara Cível. Relator: Abraham Peixoto Campos Filho. Embargante: AMAZONAS DISTRIBUIDORA DE ENERGIA S.A, Embargante: AMAZONAS ENERGIA S.A. Embargado: Lara Sthefany do Nascimento Rodrigues representado(a) por Maria do Socorro Augusto (avó materna), Embargado: Irlan</w:t>
      </w:r>
      <w:r>
        <w:rPr>
          <w:spacing w:val="40"/>
        </w:rPr>
        <w:t xml:space="preserve"> </w:t>
      </w:r>
      <w:r>
        <w:rPr/>
        <w:t>do Nascimento Rodrigues, Embargado: Larissa Emanuelly Augusto Rodrigues. Decisão principal: 200 - Com Resolução do Mérito - Não-Acolhimento de Embargos de Declaração, atribuído à(s) parte(s) AMAZONAS</w:t>
      </w:r>
      <w:r>
        <w:rPr>
          <w:spacing w:val="44"/>
        </w:rPr>
        <w:t xml:space="preserve"> </w:t>
      </w:r>
      <w:r>
        <w:rPr/>
        <w:t>DISTRIBUIDORA</w:t>
      </w:r>
      <w:r>
        <w:rPr>
          <w:spacing w:val="46"/>
        </w:rPr>
        <w:t xml:space="preserve"> </w:t>
      </w:r>
      <w:r>
        <w:rPr/>
        <w:t>DE</w:t>
      </w:r>
      <w:r>
        <w:rPr>
          <w:spacing w:val="46"/>
        </w:rPr>
        <w:t xml:space="preserve"> </w:t>
      </w:r>
      <w:r>
        <w:rPr/>
        <w:t>ENERGIA</w:t>
      </w:r>
      <w:r>
        <w:rPr>
          <w:spacing w:val="46"/>
        </w:rPr>
        <w:t xml:space="preserve"> </w:t>
      </w:r>
      <w:r>
        <w:rPr/>
        <w:t>S.A,</w:t>
      </w:r>
      <w:r>
        <w:rPr>
          <w:spacing w:val="46"/>
        </w:rPr>
        <w:t xml:space="preserve"> </w:t>
      </w:r>
      <w:r>
        <w:rPr/>
        <w:t>AMAZONAS</w:t>
      </w:r>
      <w:r>
        <w:rPr>
          <w:spacing w:val="46"/>
        </w:rPr>
        <w:t xml:space="preserve"> </w:t>
      </w:r>
      <w:r>
        <w:rPr/>
        <w:t>ENERGIA</w:t>
      </w:r>
      <w:r>
        <w:rPr>
          <w:spacing w:val="46"/>
        </w:rPr>
        <w:t xml:space="preserve"> </w:t>
      </w:r>
      <w:r>
        <w:rPr/>
        <w:t>S.A</w:t>
      </w:r>
      <w:r>
        <w:rPr>
          <w:spacing w:val="46"/>
        </w:rPr>
        <w:t xml:space="preserve"> </w:t>
      </w:r>
      <w:r>
        <w:rPr/>
        <w:t>-</w:t>
      </w:r>
      <w:r>
        <w:rPr>
          <w:spacing w:val="46"/>
        </w:rPr>
        <w:t xml:space="preserve"> </w:t>
      </w:r>
      <w:r>
        <w:rPr/>
        <w:t>Unânime.</w:t>
      </w:r>
      <w:r>
        <w:rPr>
          <w:spacing w:val="50"/>
        </w:rPr>
        <w:t xml:space="preserve"> </w:t>
      </w:r>
      <w:r>
        <w:rPr>
          <w:b/>
          <w:spacing w:val="-5"/>
        </w:rPr>
        <w:t>66.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9" w:after="0"/>
        <w:ind w:left="132" w:right="133"/>
        <w:rPr/>
      </w:pPr>
      <w:r>
        <w:rPr>
          <w:b/>
        </w:rPr>
        <w:t xml:space="preserve">0014066-86.2025.8.04.9001 </w:t>
      </w:r>
      <w:r>
        <w:rPr/>
        <w:t>- Agravo Interno Cível - Terceira Câmara Cível. Relator: Abraham Peixoto 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Gorete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Lobato.</w:t>
      </w:r>
      <w:r>
        <w:rPr>
          <w:spacing w:val="40"/>
        </w:rPr>
        <w:t xml:space="preserve"> </w:t>
      </w:r>
      <w:r>
        <w:rPr/>
        <w:t>Decisão</w:t>
      </w:r>
    </w:p>
    <w:p>
      <w:pPr>
        <w:pStyle w:val="BodyText"/>
        <w:spacing w:before="73" w:after="0"/>
        <w:jc w:val="left"/>
        <w:rPr/>
      </w:pPr>
      <w:r>
        <w:rPr/>
        <w:t>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0014005-31.2025.8.04.9001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jc w:val="left"/>
        <w:rPr/>
      </w:pP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3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AMAZONAS.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-3"/>
        </w:rPr>
        <w:t xml:space="preserve"> </w:t>
      </w:r>
      <w:r>
        <w:rPr/>
        <w:t>Fernando</w:t>
      </w:r>
      <w:r>
        <w:rPr>
          <w:spacing w:val="-3"/>
        </w:rPr>
        <w:t xml:space="preserve"> </w:t>
      </w:r>
      <w:r>
        <w:rPr/>
        <w:t>Assuncao da</w:t>
      </w:r>
      <w:r>
        <w:rPr>
          <w:spacing w:val="27"/>
        </w:rPr>
        <w:t xml:space="preserve"> </w:t>
      </w:r>
      <w:r>
        <w:rPr/>
        <w:t>Silva.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7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239</w:t>
      </w:r>
      <w:r>
        <w:rPr>
          <w:spacing w:val="27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7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Não-Provimento,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7"/>
        </w:rPr>
        <w:t xml:space="preserve"> </w:t>
      </w:r>
      <w:r>
        <w:rPr/>
        <w:t>à(s)</w:t>
      </w:r>
      <w:r>
        <w:rPr>
          <w:spacing w:val="26"/>
        </w:rPr>
        <w:t xml:space="preserve"> </w:t>
      </w:r>
      <w:r>
        <w:rPr/>
        <w:t>parte(s)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69"/>
          <w:sz w:val="24"/>
        </w:rPr>
        <w:t xml:space="preserve"> </w:t>
      </w:r>
      <w:r>
        <w:rPr>
          <w:sz w:val="24"/>
        </w:rPr>
        <w:t>DO</w:t>
      </w:r>
      <w:r>
        <w:rPr>
          <w:spacing w:val="69"/>
          <w:sz w:val="24"/>
        </w:rPr>
        <w:t xml:space="preserve"> </w:t>
      </w:r>
      <w:r>
        <w:rPr>
          <w:sz w:val="24"/>
        </w:rPr>
        <w:t>AMAZONAS</w:t>
      </w:r>
      <w:r>
        <w:rPr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Unânime.</w:t>
      </w:r>
      <w:r>
        <w:rPr>
          <w:spacing w:val="71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0013982-85.2025.8.04.9001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Agravo</w:t>
      </w:r>
      <w:r>
        <w:rPr>
          <w:spacing w:val="69"/>
          <w:sz w:val="24"/>
        </w:rPr>
        <w:t xml:space="preserve"> </w:t>
      </w:r>
      <w:r>
        <w:rPr>
          <w:sz w:val="24"/>
        </w:rPr>
        <w:t>Interno</w:t>
      </w:r>
      <w:r>
        <w:rPr>
          <w:spacing w:val="69"/>
          <w:sz w:val="24"/>
        </w:rPr>
        <w:t xml:space="preserve"> </w:t>
      </w:r>
      <w:r>
        <w:rPr>
          <w:sz w:val="24"/>
        </w:rPr>
        <w:t>Cível</w:t>
      </w:r>
      <w:r>
        <w:rPr>
          <w:spacing w:val="7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2"/>
        <w:rPr/>
      </w:pPr>
      <w:r>
        <w:rPr/>
        <w:t>Terceira Câmara Cível. Relator: Abraham Peixoto Campos Filho. Agravante: Katia Cristiane Fontes de Lima.</w:t>
      </w:r>
      <w:r>
        <w:rPr>
          <w:spacing w:val="69"/>
        </w:rPr>
        <w:t xml:space="preserve"> </w:t>
      </w:r>
      <w:r>
        <w:rPr/>
        <w:t>Agravado:</w:t>
      </w:r>
      <w:r>
        <w:rPr>
          <w:spacing w:val="69"/>
        </w:rPr>
        <w:t xml:space="preserve"> </w:t>
      </w:r>
      <w:r>
        <w:rPr/>
        <w:t>BMW</w:t>
      </w:r>
      <w:r>
        <w:rPr>
          <w:spacing w:val="69"/>
        </w:rPr>
        <w:t xml:space="preserve"> </w:t>
      </w:r>
      <w:r>
        <w:rPr/>
        <w:t>FINANCEIRA</w:t>
      </w:r>
      <w:r>
        <w:rPr>
          <w:spacing w:val="69"/>
        </w:rPr>
        <w:t xml:space="preserve"> </w:t>
      </w:r>
      <w:r>
        <w:rPr/>
        <w:t>S.A.</w:t>
      </w:r>
      <w:r>
        <w:rPr>
          <w:spacing w:val="69"/>
        </w:rPr>
        <w:t xml:space="preserve"> </w:t>
      </w:r>
      <w:r>
        <w:rPr/>
        <w:t>CRÉDITO,</w:t>
      </w:r>
      <w:r>
        <w:rPr>
          <w:spacing w:val="69"/>
        </w:rPr>
        <w:t xml:space="preserve"> </w:t>
      </w:r>
      <w:r>
        <w:rPr/>
        <w:t>FINANCIAMENTO</w:t>
      </w:r>
      <w:r>
        <w:rPr>
          <w:spacing w:val="69"/>
        </w:rPr>
        <w:t xml:space="preserve"> </w:t>
      </w:r>
      <w:r>
        <w:rPr/>
        <w:t>E</w:t>
      </w:r>
      <w:r>
        <w:rPr>
          <w:spacing w:val="69"/>
        </w:rPr>
        <w:t xml:space="preserve"> </w:t>
      </w:r>
      <w:r>
        <w:rPr/>
        <w:t>INVESTIMENTO.</w:t>
      </w:r>
    </w:p>
    <w:p>
      <w:pPr>
        <w:pStyle w:val="BodyText"/>
        <w:spacing w:lineRule="auto" w:line="238"/>
        <w:ind w:left="132" w:right="130"/>
        <w:rPr/>
      </w:pPr>
      <w:r>
        <w:rPr/>
        <w:t xml:space="preserve">Decisão principal: 239 - Com Resolução do Mérito - Não-Provimento, atribuído à(s) parte(s) Katia Cristiane Fontes de Lima - Unânime. </w:t>
      </w:r>
      <w:r>
        <w:rPr>
          <w:b/>
        </w:rPr>
        <w:t xml:space="preserve">69. 0013971-56.2025.8.04.9001 </w:t>
      </w:r>
      <w:r>
        <w:rPr/>
        <w:t>- Agravo Interno Cível - Terceira Câmara Cível. Relator: Abraham Peixoto Campos Filho. Agravante: RAIMUNDO WALBER BARROS FERREIRA.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Master</w:t>
      </w:r>
      <w:r>
        <w:rPr>
          <w:spacing w:val="40"/>
        </w:rPr>
        <w:t xml:space="preserve"> </w:t>
      </w:r>
      <w:r>
        <w:rPr/>
        <w:t>SA.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RAIMUNDO WALBER BARROS FERREIRA - Unânime. </w:t>
      </w:r>
      <w:r>
        <w:rPr>
          <w:b/>
        </w:rPr>
        <w:t xml:space="preserve">70. 0013942-06.2025.8.04.9001 </w:t>
      </w:r>
      <w:r>
        <w:rPr/>
        <w:t xml:space="preserve">- Embargos de Declaração Cível - Terceira Câmara Cível. Relator: Abraham Peixoto Campos Filho. Embargante: BANCO BMG S/A. Embargado: LINDALVA CHAVES LOPES NETA representado(a) por PIERRE E CUNHA ADVOGADOS ASSOCIADOS. Decisão principal: 239 - Com Resolução do Mérito - Não-Provimento, atribuído à(s) parte(s) BANCO BMG S/A - Unânime. </w:t>
      </w:r>
      <w:r>
        <w:rPr>
          <w:b/>
        </w:rPr>
        <w:t xml:space="preserve">71. 0013902-24.2025.8.04.9001 </w:t>
      </w:r>
      <w:r>
        <w:rPr/>
        <w:t xml:space="preserve">- Agravo Interno Cível - Terceira Câmara Cível. Relator: Abraham Peixoto Campos Filho. Agravante: BANCO PAN S.A.Agravado: MOISES DE LIMA. Decisão principal: 239 - Com Resolução do Mérito - Não-Provimento, atribuído à(s) parte(s) BANCO PAN S.A. - Unânime. </w:t>
      </w:r>
      <w:r>
        <w:rPr>
          <w:b/>
        </w:rPr>
        <w:t xml:space="preserve">72. 0013888-40.2025.8.04.9001 </w:t>
      </w:r>
      <w:r>
        <w:rPr/>
        <w:t>- Agravo Interno Cível - Terceira Câmara Cível. Relator: Abraham Peixoto Campos Filho. Agravante: ANDREIA FIDELIS D'AVILA. Agravado: BANCO BRADESCO S/A. 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Não-Provimento,</w:t>
      </w:r>
      <w:r>
        <w:rPr>
          <w:spacing w:val="10"/>
        </w:rPr>
        <w:t xml:space="preserve"> </w:t>
      </w:r>
      <w:r>
        <w:rPr/>
        <w:t>atribuído</w:t>
      </w:r>
      <w:r>
        <w:rPr>
          <w:spacing w:val="10"/>
        </w:rPr>
        <w:t xml:space="preserve"> </w:t>
      </w:r>
      <w:r>
        <w:rPr/>
        <w:t>à(s)</w:t>
      </w:r>
      <w:r>
        <w:rPr>
          <w:spacing w:val="10"/>
        </w:rPr>
        <w:t xml:space="preserve"> </w:t>
      </w:r>
      <w:r>
        <w:rPr/>
        <w:t>parte(s)</w:t>
      </w:r>
      <w:r>
        <w:rPr>
          <w:spacing w:val="10"/>
        </w:rPr>
        <w:t xml:space="preserve"> </w:t>
      </w:r>
      <w:r>
        <w:rPr>
          <w:spacing w:val="-2"/>
        </w:rPr>
        <w:t>ANDREIA</w:t>
      </w:r>
    </w:p>
    <w:p>
      <w:pPr>
        <w:pStyle w:val="Normal"/>
        <w:spacing w:lineRule="exact" w:line="258" w:before="0" w:after="0"/>
        <w:ind w:hanging="0" w:left="132" w:right="0"/>
        <w:jc w:val="left"/>
        <w:rPr>
          <w:sz w:val="24"/>
        </w:rPr>
      </w:pPr>
      <w:r>
        <w:rPr>
          <w:sz w:val="24"/>
        </w:rPr>
        <w:t>FIDELIS</w:t>
      </w:r>
      <w:r>
        <w:rPr>
          <w:spacing w:val="61"/>
          <w:sz w:val="24"/>
        </w:rPr>
        <w:t xml:space="preserve"> </w:t>
      </w:r>
      <w:r>
        <w:rPr>
          <w:sz w:val="24"/>
        </w:rPr>
        <w:t>D'AVILA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Unânime.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0013862-42.2025.8.04.9001</w:t>
      </w:r>
      <w:r>
        <w:rPr>
          <w:b/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Agravo</w:t>
      </w:r>
      <w:r>
        <w:rPr>
          <w:spacing w:val="63"/>
          <w:sz w:val="24"/>
        </w:rPr>
        <w:t xml:space="preserve"> </w:t>
      </w:r>
      <w:r>
        <w:rPr>
          <w:sz w:val="24"/>
        </w:rPr>
        <w:t>Interno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0"/>
        <w:rPr/>
      </w:pPr>
      <w:r>
        <w:rPr/>
        <w:t>Câmara Cível. Relator: Abraham Peixoto Campos Filho. Agravante: ELIANA TANANTA DA SILVA. Agravado: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ELIANA</w:t>
      </w:r>
      <w:r>
        <w:rPr>
          <w:spacing w:val="80"/>
        </w:rPr>
        <w:t xml:space="preserve"> </w:t>
      </w:r>
      <w:r>
        <w:rPr/>
        <w:t>TANANTA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74. 0013820-64.2024.8.04.0000 </w:t>
      </w:r>
      <w:r>
        <w:rPr/>
        <w:t>- Embargos de Declaração Cível - Terceira Câmara Cível. Relator: Lia Maria Guedes De Freitas. Embargante: S.D.T.M.L.Embargado: A.L. Decisão principal: 239 - Com 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 </w:t>
      </w:r>
      <w:r>
        <w:rPr/>
        <w:t>Mérito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S.D.T.M.L.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75. 0013765-42.2025.8.04.9001 </w:t>
      </w:r>
      <w:r>
        <w:rPr/>
        <w:t xml:space="preserve">- Embargos de Declaração Cível - Terceira Câmara Cível. Relator: Abraham Peixoto Campos Filho. Embargante: Banco Bradesco S/A. Embargado: Edney Hernane de Oliveira. Decisão principal: 239 - Com Resolução do Mérito - Não-Provimento, atribuído à(s) parte(s) Banco Bradesco S/A - Unânime. </w:t>
      </w:r>
      <w:r>
        <w:rPr>
          <w:b/>
        </w:rPr>
        <w:t xml:space="preserve">76. 0013723-90.2025.8.04.9001 </w:t>
      </w:r>
      <w:r>
        <w:rPr/>
        <w:t>- Embargos de Declaração Cível - Terceira Câmara Cível. Relator: Abraham Peixoto Campos Filho. Embargante: BANCO DAYCOVAL S.A.Embargado: Valcilene Maria Correa Viana. Decisão principal: 239 - Com Resolução do Mérito 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DAYCOVAL</w:t>
      </w:r>
      <w:r>
        <w:rPr>
          <w:spacing w:val="40"/>
        </w:rPr>
        <w:t xml:space="preserve">  </w:t>
      </w:r>
      <w:r>
        <w:rPr/>
        <w:t>S.A.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77. 0013722-08.2025.8.04.9001 </w:t>
      </w:r>
      <w:r>
        <w:rPr/>
        <w:t>- Agravo Interno Cível - Terceira Câmara Cível. Relator: Abraham Peixoto Campos Filho. Agravante: Lucio Pereira dos Santos. Agravado: INSS Instituto Nacional do Seguro</w:t>
      </w:r>
      <w:r>
        <w:rPr>
          <w:spacing w:val="40"/>
        </w:rPr>
        <w:t xml:space="preserve"> </w:t>
      </w:r>
      <w:r>
        <w:rPr/>
        <w:t>Social. Decisão principal: 239 - Com Resolução do Mérito - Não-Provimento, atribuído à(s) parte(s)</w:t>
      </w:r>
      <w:r>
        <w:rPr>
          <w:spacing w:val="40"/>
        </w:rPr>
        <w:t xml:space="preserve"> </w:t>
      </w:r>
      <w:r>
        <w:rPr/>
        <w:t xml:space="preserve">Lucio Pereira dos Santos - Unânime. </w:t>
      </w:r>
      <w:r>
        <w:rPr>
          <w:b/>
        </w:rPr>
        <w:t xml:space="preserve">78. 0013716-98.2025.8.04.9001 </w:t>
      </w:r>
      <w:r>
        <w:rPr/>
        <w:t xml:space="preserve">- Agravo Interno Cível - Terceira Câmara Cível. Relator: Abraham Peixoto Campos Filho. Agravante: BANCO AGIBANK S.A. Agravado: Marcos Vinícius Carneiro Santos. Decisão principal: 239 - Com Resolução do Mérito - Não-Provimento, atribuído à(s) parte(s) BANCO AGIBANK S.A - Unânime. </w:t>
      </w:r>
      <w:r>
        <w:rPr>
          <w:b/>
        </w:rPr>
        <w:t xml:space="preserve">79. 0013704-84.2025.8.04.9001 </w:t>
      </w:r>
      <w:r>
        <w:rPr/>
        <w:t xml:space="preserve">- Embargos de Declaração Cível - Terceira Câmara Cível. Relator: Abraham Peixoto Campos Filho. Embargante: BRADESCO SAUDE S/A. Embargado: Lourdes Catarina Calderaro Afonso. Decisão principal: 200 - Com Resolução do Mérito - Não-Acolhimento de Embargos de Declaração, atribuído à(s) parte(s) BRADESCO SAUDE S/A - Unânime. </w:t>
      </w:r>
      <w:r>
        <w:rPr>
          <w:b/>
        </w:rPr>
        <w:t xml:space="preserve">80. 0013703-02.2025.8.04.9001 </w:t>
      </w:r>
      <w:r>
        <w:rPr/>
        <w:t>- Embargos de Declaração Cível - Terceira Câmara Cível. Relator: Abraham Peixoto Campos Filho. Embargante: BANCO BMG S/A. Embargado:</w:t>
      </w:r>
      <w:r>
        <w:rPr>
          <w:spacing w:val="6"/>
        </w:rPr>
        <w:t xml:space="preserve"> </w:t>
      </w:r>
      <w:r>
        <w:rPr/>
        <w:t>MARIA</w:t>
      </w:r>
      <w:r>
        <w:rPr>
          <w:spacing w:val="6"/>
        </w:rPr>
        <w:t xml:space="preserve"> </w:t>
      </w:r>
      <w:r>
        <w:rPr/>
        <w:t>ZULAIR</w:t>
      </w:r>
      <w:r>
        <w:rPr>
          <w:spacing w:val="6"/>
        </w:rPr>
        <w:t xml:space="preserve"> </w:t>
      </w:r>
      <w:r>
        <w:rPr/>
        <w:t>ARAGAO</w:t>
      </w:r>
      <w:r>
        <w:rPr>
          <w:spacing w:val="6"/>
        </w:rPr>
        <w:t xml:space="preserve"> </w:t>
      </w:r>
      <w:r>
        <w:rPr/>
        <w:t>COELHO.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198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>
          <w:spacing w:val="-2"/>
        </w:rPr>
        <w:t>Mérito</w:t>
      </w:r>
    </w:p>
    <w:p>
      <w:pPr>
        <w:pStyle w:val="BodyText"/>
        <w:spacing w:lineRule="auto" w:line="238" w:before="22" w:after="0"/>
        <w:ind w:left="132" w:right="130"/>
        <w:rPr/>
      </w:pPr>
      <w:r>
        <w:rPr/>
        <w:t xml:space="preserve">- Acolhimento de Embargos de Declaração, atribuído à(s) parte(s) BANCO BMG S/A - Unânime. </w:t>
      </w:r>
      <w:r>
        <w:rPr>
          <w:b/>
        </w:rPr>
        <w:t xml:space="preserve">81. 0013699-62.2025.8.04.9001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 xml:space="preserve"> </w:t>
      </w:r>
      <w:r>
        <w:rPr/>
        <w:t>Filho.</w:t>
      </w:r>
      <w:r>
        <w:rPr>
          <w:spacing w:val="57"/>
          <w:w w:val="150"/>
        </w:rPr>
        <w:t xml:space="preserve"> </w:t>
      </w:r>
      <w:r>
        <w:rPr/>
        <w:t>Agravante:</w:t>
      </w:r>
      <w:r>
        <w:rPr>
          <w:spacing w:val="56"/>
          <w:w w:val="150"/>
        </w:rPr>
        <w:t xml:space="preserve"> </w:t>
      </w:r>
      <w:r>
        <w:rPr/>
        <w:t>CREFISA</w:t>
      </w:r>
      <w:r>
        <w:rPr>
          <w:spacing w:val="57"/>
          <w:w w:val="150"/>
        </w:rPr>
        <w:t xml:space="preserve"> </w:t>
      </w:r>
      <w:r>
        <w:rPr/>
        <w:t>S/A</w:t>
      </w:r>
      <w:r>
        <w:rPr>
          <w:spacing w:val="56"/>
          <w:w w:val="150"/>
        </w:rPr>
        <w:t xml:space="preserve"> </w:t>
      </w:r>
      <w:r>
        <w:rPr/>
        <w:t>CRÉDITO,</w:t>
      </w:r>
      <w:r>
        <w:rPr>
          <w:spacing w:val="57"/>
          <w:w w:val="150"/>
        </w:rPr>
        <w:t xml:space="preserve"> </w:t>
      </w:r>
      <w:r>
        <w:rPr/>
        <w:t>FINANCIAMENTO</w:t>
      </w:r>
      <w:r>
        <w:rPr>
          <w:spacing w:val="56"/>
          <w:w w:val="150"/>
        </w:rPr>
        <w:t xml:space="preserve"> </w:t>
      </w:r>
      <w:r>
        <w:rPr/>
        <w:t>E</w:t>
      </w:r>
      <w:r>
        <w:rPr>
          <w:spacing w:val="57"/>
          <w:w w:val="150"/>
        </w:rPr>
        <w:t xml:space="preserve"> </w:t>
      </w:r>
      <w:r>
        <w:rPr>
          <w:spacing w:val="-2"/>
        </w:rPr>
        <w:t>INVESTIMENTOS.</w:t>
      </w:r>
    </w:p>
    <w:p>
      <w:pPr>
        <w:pStyle w:val="BodyText"/>
        <w:spacing w:lineRule="auto" w:line="233"/>
        <w:ind w:left="132" w:right="137"/>
        <w:rPr/>
      </w:pPr>
      <w:r>
        <w:rPr/>
        <w:t>Agravado:</w:t>
      </w:r>
      <w:r>
        <w:rPr>
          <w:spacing w:val="-1"/>
        </w:rPr>
        <w:t xml:space="preserve"> </w:t>
      </w:r>
      <w:r>
        <w:rPr/>
        <w:t>Daniele</w:t>
      </w:r>
      <w:r>
        <w:rPr>
          <w:spacing w:val="-1"/>
        </w:rPr>
        <w:t xml:space="preserve"> </w:t>
      </w:r>
      <w:r>
        <w:rPr/>
        <w:t>Souza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239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 atribuído à(s) parte(s) CREFISA S/A CRÉDITO, FINANCIAMENTO E INVESTIMENTOS - Unânime.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82.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0013695-25.2025.8.04.9001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jc w:val="left"/>
        <w:rPr/>
      </w:pPr>
      <w:r>
        <w:rPr/>
        <w:t>Peixoto</w:t>
      </w:r>
      <w:r>
        <w:rPr>
          <w:spacing w:val="21"/>
        </w:rPr>
        <w:t xml:space="preserve"> </w:t>
      </w:r>
      <w:r>
        <w:rPr/>
        <w:t>Campos</w:t>
      </w:r>
      <w:r>
        <w:rPr>
          <w:spacing w:val="21"/>
        </w:rPr>
        <w:t xml:space="preserve"> </w:t>
      </w:r>
      <w:r>
        <w:rPr/>
        <w:t>Filho.</w:t>
      </w:r>
      <w:r>
        <w:rPr>
          <w:spacing w:val="21"/>
        </w:rPr>
        <w:t xml:space="preserve"> </w:t>
      </w:r>
      <w:r>
        <w:rPr/>
        <w:t>Agravante:</w:t>
      </w:r>
      <w:r>
        <w:rPr>
          <w:spacing w:val="21"/>
        </w:rPr>
        <w:t xml:space="preserve"> </w:t>
      </w:r>
      <w:r>
        <w:rPr/>
        <w:t>BANCO</w:t>
      </w:r>
      <w:r>
        <w:rPr>
          <w:spacing w:val="21"/>
        </w:rPr>
        <w:t xml:space="preserve"> </w:t>
      </w:r>
      <w:r>
        <w:rPr/>
        <w:t>SANTANDER</w:t>
      </w:r>
      <w:r>
        <w:rPr>
          <w:spacing w:val="21"/>
        </w:rPr>
        <w:t xml:space="preserve"> </w:t>
      </w:r>
      <w:r>
        <w:rPr/>
        <w:t>BRASIL</w:t>
      </w:r>
      <w:r>
        <w:rPr>
          <w:spacing w:val="21"/>
        </w:rPr>
        <w:t xml:space="preserve"> </w:t>
      </w:r>
      <w:r>
        <w:rPr/>
        <w:t>S/A.</w:t>
      </w:r>
      <w:r>
        <w:rPr>
          <w:spacing w:val="21"/>
        </w:rPr>
        <w:t xml:space="preserve"> </w:t>
      </w:r>
      <w:r>
        <w:rPr/>
        <w:t>Agravado:</w:t>
      </w:r>
      <w:r>
        <w:rPr>
          <w:spacing w:val="21"/>
        </w:rPr>
        <w:t xml:space="preserve"> </w:t>
      </w:r>
      <w:r>
        <w:rPr/>
        <w:t>MARIA</w:t>
      </w:r>
      <w:r>
        <w:rPr>
          <w:spacing w:val="21"/>
        </w:rPr>
        <w:t xml:space="preserve"> </w:t>
      </w:r>
      <w:r>
        <w:rPr>
          <w:spacing w:val="-2"/>
        </w:rPr>
        <w:t>NEUZA</w:t>
      </w:r>
    </w:p>
    <w:p>
      <w:pPr>
        <w:pStyle w:val="BodyText"/>
        <w:spacing w:before="73" w:after="0"/>
        <w:jc w:val="left"/>
        <w:rPr/>
      </w:pPr>
      <w:r>
        <w:rPr/>
        <w:t>MARQUES</w:t>
      </w:r>
      <w:r>
        <w:rPr>
          <w:spacing w:val="22"/>
        </w:rPr>
        <w:t xml:space="preserve"> </w:t>
      </w:r>
      <w:r>
        <w:rPr/>
        <w:t>GOMES.</w:t>
      </w:r>
      <w:r>
        <w:rPr>
          <w:spacing w:val="22"/>
        </w:rPr>
        <w:t xml:space="preserve"> </w:t>
      </w:r>
      <w:r>
        <w:rPr/>
        <w:t>Decisão</w:t>
      </w:r>
      <w:r>
        <w:rPr>
          <w:spacing w:val="22"/>
        </w:rPr>
        <w:t xml:space="preserve"> </w:t>
      </w:r>
      <w:r>
        <w:rPr/>
        <w:t>principal:</w:t>
      </w:r>
      <w:r>
        <w:rPr>
          <w:spacing w:val="22"/>
        </w:rPr>
        <w:t xml:space="preserve"> </w:t>
      </w:r>
      <w:r>
        <w:rPr/>
        <w:t>239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Com</w:t>
      </w:r>
      <w:r>
        <w:rPr>
          <w:spacing w:val="22"/>
        </w:rPr>
        <w:t xml:space="preserve"> </w:t>
      </w:r>
      <w:r>
        <w:rPr/>
        <w:t>Resolução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Mérito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Não-Provimento,</w:t>
      </w:r>
      <w:r>
        <w:rPr>
          <w:spacing w:val="22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BANCO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SANTANDER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BRASIL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S/A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83.</w:t>
      </w:r>
      <w:r>
        <w:rPr>
          <w:b/>
          <w:spacing w:val="55"/>
          <w:w w:val="150"/>
          <w:sz w:val="24"/>
        </w:rPr>
        <w:t xml:space="preserve"> </w:t>
      </w:r>
      <w:r>
        <w:rPr>
          <w:b/>
          <w:sz w:val="24"/>
        </w:rPr>
        <w:t>0013664-05.2025.8.04.9001</w:t>
      </w:r>
      <w:r>
        <w:rPr>
          <w:b/>
          <w:spacing w:val="56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 Embargante:</w:t>
      </w:r>
      <w:r>
        <w:rPr>
          <w:spacing w:val="74"/>
          <w:w w:val="150"/>
        </w:rPr>
        <w:t xml:space="preserve"> </w:t>
      </w:r>
      <w:r>
        <w:rPr/>
        <w:t>AMAZONAS</w:t>
      </w:r>
      <w:r>
        <w:rPr>
          <w:spacing w:val="77"/>
          <w:w w:val="150"/>
        </w:rPr>
        <w:t xml:space="preserve"> </w:t>
      </w:r>
      <w:r>
        <w:rPr/>
        <w:t>DISTRIBUIDORA</w:t>
      </w:r>
      <w:r>
        <w:rPr>
          <w:spacing w:val="76"/>
          <w:w w:val="150"/>
        </w:rPr>
        <w:t xml:space="preserve"> </w:t>
      </w:r>
      <w:r>
        <w:rPr/>
        <w:t>DE</w:t>
      </w:r>
      <w:r>
        <w:rPr>
          <w:spacing w:val="77"/>
          <w:w w:val="150"/>
        </w:rPr>
        <w:t xml:space="preserve"> </w:t>
      </w:r>
      <w:r>
        <w:rPr/>
        <w:t>ENERGIA</w:t>
      </w:r>
      <w:r>
        <w:rPr>
          <w:spacing w:val="76"/>
          <w:w w:val="150"/>
        </w:rPr>
        <w:t xml:space="preserve"> </w:t>
      </w:r>
      <w:r>
        <w:rPr/>
        <w:t>S.A.</w:t>
      </w:r>
      <w:r>
        <w:rPr>
          <w:spacing w:val="77"/>
          <w:w w:val="150"/>
        </w:rPr>
        <w:t xml:space="preserve"> </w:t>
      </w:r>
      <w:r>
        <w:rPr/>
        <w:t>Embargado:</w:t>
      </w:r>
      <w:r>
        <w:rPr>
          <w:spacing w:val="76"/>
          <w:w w:val="150"/>
        </w:rPr>
        <w:t xml:space="preserve"> </w:t>
      </w:r>
      <w:r>
        <w:rPr/>
        <w:t>ARI</w:t>
      </w:r>
      <w:r>
        <w:rPr>
          <w:spacing w:val="77"/>
          <w:w w:val="150"/>
        </w:rPr>
        <w:t xml:space="preserve"> </w:t>
      </w:r>
      <w:r>
        <w:rPr>
          <w:spacing w:val="-2"/>
        </w:rPr>
        <w:t>ANGELO</w:t>
      </w:r>
    </w:p>
    <w:p>
      <w:pPr>
        <w:pStyle w:val="BodyText"/>
        <w:spacing w:lineRule="exact" w:line="269"/>
        <w:jc w:val="left"/>
        <w:rPr/>
      </w:pPr>
      <w:r>
        <w:rPr/>
        <w:t>GUBERT.</w:t>
      </w:r>
      <w:r>
        <w:rPr>
          <w:spacing w:val="14"/>
        </w:rPr>
        <w:t xml:space="preserve"> </w:t>
      </w:r>
      <w:r>
        <w:rPr/>
        <w:t>Decisão</w:t>
      </w:r>
      <w:r>
        <w:rPr>
          <w:spacing w:val="14"/>
        </w:rPr>
        <w:t xml:space="preserve"> </w:t>
      </w:r>
      <w:r>
        <w:rPr/>
        <w:t>principal:</w:t>
      </w:r>
      <w:r>
        <w:rPr>
          <w:spacing w:val="14"/>
        </w:rPr>
        <w:t xml:space="preserve"> </w:t>
      </w:r>
      <w:r>
        <w:rPr/>
        <w:t>239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Com</w:t>
      </w:r>
      <w:r>
        <w:rPr>
          <w:spacing w:val="14"/>
        </w:rPr>
        <w:t xml:space="preserve"> </w:t>
      </w:r>
      <w:r>
        <w:rPr/>
        <w:t>Resolução</w:t>
      </w:r>
      <w:r>
        <w:rPr>
          <w:spacing w:val="14"/>
        </w:rPr>
        <w:t xml:space="preserve"> </w:t>
      </w:r>
      <w:r>
        <w:rPr/>
        <w:t>do</w:t>
      </w:r>
      <w:r>
        <w:rPr>
          <w:spacing w:val="14"/>
        </w:rPr>
        <w:t xml:space="preserve"> </w:t>
      </w:r>
      <w:r>
        <w:rPr/>
        <w:t>Mérito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Não-Provimento,</w:t>
      </w:r>
      <w:r>
        <w:rPr>
          <w:spacing w:val="14"/>
        </w:rPr>
        <w:t xml:space="preserve"> </w:t>
      </w:r>
      <w:r>
        <w:rPr/>
        <w:t>atribuído</w:t>
      </w:r>
      <w:r>
        <w:rPr>
          <w:spacing w:val="14"/>
        </w:rPr>
        <w:t xml:space="preserve"> </w:t>
      </w:r>
      <w:r>
        <w:rPr/>
        <w:t>à(s)</w:t>
      </w:r>
      <w:r>
        <w:rPr>
          <w:spacing w:val="1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76" w:before="0" w:after="0"/>
        <w:ind w:hanging="0" w:left="132" w:right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ENERGIA</w:t>
      </w:r>
      <w:r>
        <w:rPr>
          <w:spacing w:val="61"/>
          <w:sz w:val="24"/>
        </w:rPr>
        <w:t xml:space="preserve"> </w:t>
      </w:r>
      <w:r>
        <w:rPr>
          <w:sz w:val="24"/>
        </w:rPr>
        <w:t>S.A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Unânime.</w:t>
      </w:r>
      <w:r>
        <w:rPr>
          <w:spacing w:val="64"/>
          <w:sz w:val="24"/>
        </w:rPr>
        <w:t xml:space="preserve"> </w:t>
      </w:r>
      <w:r>
        <w:rPr>
          <w:b/>
          <w:sz w:val="24"/>
        </w:rPr>
        <w:t>84.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0013647-66.2025.8.04.9001</w:t>
      </w:r>
      <w:r>
        <w:rPr>
          <w:b/>
          <w:spacing w:val="6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Agravo Interno Cível - Terceira Câmara Cível. Relator: Abraham Peixoto Campos Filho. Agravante: BANCO BMG S/A. Agravado: Oscar Fonseca Rebelo Filho.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BMG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85. 0013579-19.2025.8.04.9001 </w:t>
      </w:r>
      <w:r>
        <w:rPr/>
        <w:t>- Embargos de Declaração Cível - Terceira Câmara Cível. Relator: Abraham Peixoto Campos Filho. Embargante: Antunes Araújo Dantas. Embargado: AMAZONAS DISTRIBUIDORA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Antunes</w:t>
      </w:r>
      <w:r>
        <w:rPr>
          <w:spacing w:val="80"/>
        </w:rPr>
        <w:t xml:space="preserve">  </w:t>
      </w:r>
      <w:r>
        <w:rPr/>
        <w:t>Araújo</w:t>
      </w:r>
      <w:r>
        <w:rPr>
          <w:spacing w:val="80"/>
        </w:rPr>
        <w:t xml:space="preserve">  </w:t>
      </w:r>
      <w:r>
        <w:rPr/>
        <w:t>Dantas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86. 0013540-22.2025.8.04.9001 </w:t>
      </w:r>
      <w:r>
        <w:rPr/>
        <w:t>- Embargos de Declaração Cível - Terceira Câmara Cível. Relator: Abraham Peixoto Campos Filho. Embargante: LEUSEDITH BRITO DE MENEZES, Embargante: FRANCISCO DAS</w:t>
      </w:r>
      <w:r>
        <w:rPr>
          <w:spacing w:val="75"/>
          <w:w w:val="150"/>
        </w:rPr>
        <w:t xml:space="preserve"> </w:t>
      </w:r>
      <w:r>
        <w:rPr/>
        <w:t>CHAGAS</w:t>
      </w:r>
      <w:r>
        <w:rPr>
          <w:spacing w:val="75"/>
          <w:w w:val="150"/>
        </w:rPr>
        <w:t xml:space="preserve"> </w:t>
      </w:r>
      <w:r>
        <w:rPr/>
        <w:t>DIAS</w:t>
      </w:r>
      <w:r>
        <w:rPr>
          <w:spacing w:val="75"/>
          <w:w w:val="150"/>
        </w:rPr>
        <w:t xml:space="preserve"> </w:t>
      </w:r>
      <w:r>
        <w:rPr/>
        <w:t>DA</w:t>
      </w:r>
      <w:r>
        <w:rPr>
          <w:spacing w:val="75"/>
          <w:w w:val="150"/>
        </w:rPr>
        <w:t xml:space="preserve"> </w:t>
      </w:r>
      <w:r>
        <w:rPr/>
        <w:t>ROCHA,</w:t>
      </w:r>
      <w:r>
        <w:rPr>
          <w:spacing w:val="75"/>
          <w:w w:val="150"/>
        </w:rPr>
        <w:t xml:space="preserve"> </w:t>
      </w:r>
      <w:r>
        <w:rPr/>
        <w:t>Embargante:</w:t>
      </w:r>
      <w:r>
        <w:rPr>
          <w:spacing w:val="75"/>
          <w:w w:val="150"/>
        </w:rPr>
        <w:t xml:space="preserve"> </w:t>
      </w:r>
      <w:r>
        <w:rPr/>
        <w:t>DIAS</w:t>
      </w:r>
      <w:r>
        <w:rPr>
          <w:spacing w:val="75"/>
          <w:w w:val="150"/>
        </w:rPr>
        <w:t xml:space="preserve"> </w:t>
      </w:r>
      <w:r>
        <w:rPr/>
        <w:t>E</w:t>
      </w:r>
      <w:r>
        <w:rPr>
          <w:spacing w:val="75"/>
          <w:w w:val="150"/>
        </w:rPr>
        <w:t xml:space="preserve"> </w:t>
      </w:r>
      <w:r>
        <w:rPr/>
        <w:t>MENEZES</w:t>
      </w:r>
      <w:r>
        <w:rPr>
          <w:spacing w:val="75"/>
          <w:w w:val="150"/>
        </w:rPr>
        <w:t xml:space="preserve"> </w:t>
      </w:r>
      <w:r>
        <w:rPr/>
        <w:t>LTDA.</w:t>
      </w:r>
      <w:r>
        <w:rPr>
          <w:spacing w:val="75"/>
          <w:w w:val="150"/>
        </w:rPr>
        <w:t xml:space="preserve"> </w:t>
      </w:r>
      <w:r>
        <w:rPr/>
        <w:t>Embargado:</w:t>
      </w:r>
      <w:r>
        <w:rPr>
          <w:spacing w:val="75"/>
          <w:w w:val="150"/>
        </w:rPr>
        <w:t xml:space="preserve"> </w:t>
      </w:r>
      <w:r>
        <w:rPr/>
        <w:t>JJ</w:t>
      </w:r>
    </w:p>
    <w:p>
      <w:pPr>
        <w:pStyle w:val="BodyText"/>
        <w:spacing w:lineRule="auto" w:line="238" w:before="3" w:after="0"/>
        <w:ind w:left="132" w:right="130"/>
        <w:rPr>
          <w:b/>
        </w:rPr>
      </w:pPr>
      <w:r>
        <w:rPr/>
        <w:t>COMÉRCIO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BORRACHA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Não-Acolhimento de Embargos de Declaração, atribuído à(s) parte(s) DIAS E MENEZES LTDA, FRANCISCO</w:t>
      </w:r>
      <w:r>
        <w:rPr>
          <w:spacing w:val="6"/>
        </w:rPr>
        <w:t xml:space="preserve"> </w:t>
      </w:r>
      <w:r>
        <w:rPr/>
        <w:t>DAS</w:t>
      </w:r>
      <w:r>
        <w:rPr>
          <w:spacing w:val="6"/>
        </w:rPr>
        <w:t xml:space="preserve"> </w:t>
      </w:r>
      <w:r>
        <w:rPr/>
        <w:t>CHAGAS</w:t>
      </w:r>
      <w:r>
        <w:rPr>
          <w:spacing w:val="6"/>
        </w:rPr>
        <w:t xml:space="preserve"> </w:t>
      </w:r>
      <w:r>
        <w:rPr/>
        <w:t>DIAS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ROCHA,</w:t>
      </w:r>
      <w:r>
        <w:rPr>
          <w:spacing w:val="6"/>
        </w:rPr>
        <w:t xml:space="preserve"> </w:t>
      </w:r>
      <w:r>
        <w:rPr/>
        <w:t>LEUSEDITH</w:t>
      </w:r>
      <w:r>
        <w:rPr>
          <w:spacing w:val="6"/>
        </w:rPr>
        <w:t xml:space="preserve"> </w:t>
      </w:r>
      <w:r>
        <w:rPr/>
        <w:t>BRITO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MENEZES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  <w:spacing w:val="-5"/>
        </w:rPr>
        <w:t>87.</w:t>
      </w:r>
    </w:p>
    <w:p>
      <w:pPr>
        <w:pStyle w:val="BodyText"/>
        <w:spacing w:lineRule="auto" w:line="235" w:before="4" w:after="0"/>
        <w:ind w:left="132" w:right="130"/>
        <w:rPr>
          <w:b/>
        </w:rPr>
      </w:pPr>
      <w:r>
        <w:rPr>
          <w:b/>
        </w:rPr>
        <w:t xml:space="preserve">0013488-26.2025.8.04.9001 </w:t>
      </w:r>
      <w:r>
        <w:rPr/>
        <w:t>- Embargos de Declaração Cível - Terceira Câmara Cível. Relator: Abraham Peixoto Campos Filho. Embargante: ESTADO DO AMAZONAS. Embargado: Sociedade Amazonense</w:t>
      </w:r>
      <w:r>
        <w:rPr>
          <w:spacing w:val="40"/>
        </w:rPr>
        <w:t xml:space="preserve"> </w:t>
      </w:r>
      <w:r>
        <w:rPr/>
        <w:t>de Reumatologia. Decisão principal: 198 - Com Resolução do Mérito - Acolhimento de Embargos de Declaração,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ESTADO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AMAZONAS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88. 0013480-49.2025.8.04.9001 </w:t>
      </w:r>
      <w:r>
        <w:rPr/>
        <w:t>- Agravo Interno Cível - Terceira Câmara Cível. Relator: Abraham Peixoto 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3"/>
        </w:rPr>
        <w:t xml:space="preserve"> </w:t>
      </w:r>
      <w:r>
        <w:rPr/>
        <w:t>ALTIVA</w:t>
      </w:r>
      <w:r>
        <w:rPr>
          <w:spacing w:val="-3"/>
        </w:rPr>
        <w:t xml:space="preserve"> </w:t>
      </w:r>
      <w:r>
        <w:rPr/>
        <w:t>CORREA</w:t>
      </w:r>
      <w:r>
        <w:rPr>
          <w:spacing w:val="-3"/>
        </w:rPr>
        <w:t xml:space="preserve"> </w:t>
      </w:r>
      <w:r>
        <w:rPr/>
        <w:t>DOS</w:t>
      </w:r>
      <w:r>
        <w:rPr>
          <w:spacing w:val="-3"/>
        </w:rPr>
        <w:t xml:space="preserve"> </w:t>
      </w:r>
      <w:r>
        <w:rPr/>
        <w:t>REIS</w:t>
      </w:r>
      <w:r>
        <w:rPr>
          <w:spacing w:val="-3"/>
        </w:rPr>
        <w:t xml:space="preserve"> </w:t>
      </w:r>
      <w:r>
        <w:rPr/>
        <w:t>representado(a)</w:t>
      </w:r>
      <w:r>
        <w:rPr>
          <w:spacing w:val="-3"/>
        </w:rPr>
        <w:t xml:space="preserve"> </w:t>
      </w:r>
      <w:r>
        <w:rPr/>
        <w:t>por</w:t>
      </w:r>
      <w:r>
        <w:rPr>
          <w:spacing w:val="-3"/>
        </w:rPr>
        <w:t xml:space="preserve"> </w:t>
      </w:r>
      <w:r>
        <w:rPr/>
        <w:t>DEFENSORIA</w:t>
      </w:r>
      <w:r>
        <w:rPr>
          <w:spacing w:val="-3"/>
        </w:rPr>
        <w:t xml:space="preserve"> </w:t>
      </w:r>
      <w:r>
        <w:rPr/>
        <w:t>PÚBLICA DO ESTADO DO AMAZONAS. Agravado: DIONIZIA DOS SANTOS representado(a) por DEFENSORIA PÚBLICA DO ESTADO DO AMAZONAS. Decisão principal: 239 - Com Resolução do Mérito - Não-Provimento, atribuído à(s) parte(s) ALTIVA CORREA DOS REIS representado(a) por DEFENSORIA</w:t>
      </w:r>
      <w:r>
        <w:rPr>
          <w:spacing w:val="11"/>
        </w:rPr>
        <w:t xml:space="preserve"> </w:t>
      </w:r>
      <w:r>
        <w:rPr/>
        <w:t>PÚBLICA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ESTADO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AMAZONAS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Unânime.</w:t>
      </w:r>
      <w:r>
        <w:rPr>
          <w:spacing w:val="14"/>
        </w:rPr>
        <w:t xml:space="preserve"> </w:t>
      </w:r>
      <w:r>
        <w:rPr>
          <w:b/>
        </w:rPr>
        <w:t>89.</w:t>
      </w:r>
      <w:r>
        <w:rPr>
          <w:b/>
          <w:spacing w:val="11"/>
        </w:rPr>
        <w:t xml:space="preserve"> </w:t>
      </w:r>
      <w:r>
        <w:rPr>
          <w:b/>
        </w:rPr>
        <w:t>0013389-</w:t>
      </w:r>
      <w:r>
        <w:rPr>
          <w:b/>
          <w:spacing w:val="-2"/>
        </w:rPr>
        <w:t>56.2025.8.04.9001</w:t>
      </w:r>
    </w:p>
    <w:p>
      <w:pPr>
        <w:pStyle w:val="BodyText"/>
        <w:spacing w:lineRule="auto" w:line="235"/>
        <w:ind w:left="132" w:right="130"/>
        <w:rPr/>
      </w:pPr>
      <w:r>
        <w:rPr/>
        <w:t>- Agravo Interno Cível - Terceira Câmara Cível. Relator: Abraham Peixoto Campos Filho. Agravante: BANCO</w:t>
      </w:r>
      <w:r>
        <w:rPr>
          <w:spacing w:val="-3"/>
        </w:rPr>
        <w:t xml:space="preserve"> </w:t>
      </w:r>
      <w:r>
        <w:rPr/>
        <w:t>DAYCOVAL</w:t>
      </w:r>
      <w:r>
        <w:rPr>
          <w:spacing w:val="-3"/>
        </w:rPr>
        <w:t xml:space="preserve"> </w:t>
      </w:r>
      <w:r>
        <w:rPr/>
        <w:t>S.A.Agravado:</w:t>
      </w:r>
      <w:r>
        <w:rPr>
          <w:spacing w:val="-3"/>
        </w:rPr>
        <w:t xml:space="preserve"> </w:t>
      </w:r>
      <w:r>
        <w:rPr/>
        <w:t>Anderson</w:t>
      </w:r>
      <w:r>
        <w:rPr>
          <w:spacing w:val="-3"/>
        </w:rPr>
        <w:t xml:space="preserve"> </w:t>
      </w:r>
      <w:r>
        <w:rPr/>
        <w:t>Vaz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Araújo.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239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</w:t>
      </w:r>
      <w:r>
        <w:rPr>
          <w:spacing w:val="-3"/>
        </w:rPr>
        <w:t xml:space="preserve"> </w:t>
      </w:r>
      <w:r>
        <w:rPr/>
        <w:t xml:space="preserve">Resolução do Mérito - Não-Provimento, atribuído à(s) parte(s) BANCO DAYCOVAL S.A. - Unânime. </w:t>
      </w:r>
      <w:r>
        <w:rPr>
          <w:b/>
        </w:rPr>
        <w:t>90.</w:t>
      </w:r>
      <w:r>
        <w:rPr>
          <w:b/>
          <w:spacing w:val="80"/>
        </w:rPr>
        <w:t xml:space="preserve"> </w:t>
      </w:r>
      <w:r>
        <w:rPr>
          <w:b/>
        </w:rPr>
        <w:t xml:space="preserve">0013344-52.2025.8.04.9001 </w:t>
      </w:r>
      <w:r>
        <w:rPr/>
        <w:t xml:space="preserve">- Embargos de Declaração Cível - Terceira Câmara Cível. Relator: Abraham Peixoto Campos Filho. Embargante: D.V.B.M.d.S.Embargado: N.C.d.L. Decisão principal: 200 - Com Resolução do Mérito - Não-Acolhimento de Embargos de Declaração, atribuído à(s) parte(s) D.V.B.M.d.S. - Unânime. </w:t>
      </w:r>
      <w:r>
        <w:rPr>
          <w:b/>
        </w:rPr>
        <w:t xml:space="preserve">91. 0012801-49.2025.8.04.9001 </w:t>
      </w:r>
      <w:r>
        <w:rPr/>
        <w:t>- Embargos de Declaração Cível - Terceira Câmara Cível. Relator: Abraham Peixoto Campos Filho. Embargante: VIRGINIA SURETY CIA. DE SEGUROS DO BRASIL. Embargado: MARIA AMORIM AZEVEDO. Decisão principal: 200 - Com Resolução do Mérito - Não-Acolhimento de Embargos de Declaração, atribuído à(s) parte(s) VIRGINIA SURETY</w:t>
      </w:r>
      <w:r>
        <w:rPr>
          <w:spacing w:val="11"/>
        </w:rPr>
        <w:t xml:space="preserve"> </w:t>
      </w:r>
      <w:r>
        <w:rPr/>
        <w:t>CIA.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SEGUROS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BRASIL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Unânime.</w:t>
      </w:r>
      <w:r>
        <w:rPr>
          <w:spacing w:val="14"/>
        </w:rPr>
        <w:t xml:space="preserve"> </w:t>
      </w:r>
      <w:r>
        <w:rPr>
          <w:b/>
        </w:rPr>
        <w:t>92.</w:t>
      </w:r>
      <w:r>
        <w:rPr>
          <w:b/>
          <w:spacing w:val="11"/>
        </w:rPr>
        <w:t xml:space="preserve"> </w:t>
      </w:r>
      <w:r>
        <w:rPr>
          <w:b/>
        </w:rPr>
        <w:t>0012501-87.2025.8.04.9001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Embargos</w:t>
      </w:r>
      <w:r>
        <w:rPr>
          <w:spacing w:val="11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3" w:before="8" w:after="0"/>
        <w:ind w:left="132" w:right="134"/>
        <w:rPr/>
      </w:pPr>
      <w:r>
        <w:rPr/>
        <w:t>Declaração Cível - Terceira Câmara Cível. Relator: Abraham Peixoto Campos Filho. Embargante: Humberto Santos de Oliveira. Embargado: PORTO SEGURO CIA DE SEGUROS GERAIS. Decisão principal:</w:t>
      </w:r>
      <w:r>
        <w:rPr>
          <w:spacing w:val="3"/>
        </w:rPr>
        <w:t xml:space="preserve"> </w:t>
      </w:r>
      <w:r>
        <w:rPr/>
        <w:t>200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8"/>
          <w:sz w:val="24"/>
        </w:rPr>
        <w:t xml:space="preserve"> </w:t>
      </w:r>
      <w:r>
        <w:rPr>
          <w:sz w:val="24"/>
        </w:rPr>
        <w:t>Humberto</w:t>
      </w:r>
      <w:r>
        <w:rPr>
          <w:spacing w:val="78"/>
          <w:sz w:val="24"/>
        </w:rPr>
        <w:t xml:space="preserve"> </w:t>
      </w:r>
      <w:r>
        <w:rPr>
          <w:sz w:val="24"/>
        </w:rPr>
        <w:t>Santos</w:t>
      </w:r>
      <w:r>
        <w:rPr>
          <w:spacing w:val="78"/>
          <w:sz w:val="24"/>
        </w:rPr>
        <w:t xml:space="preserve"> </w:t>
      </w:r>
      <w:r>
        <w:rPr>
          <w:sz w:val="24"/>
        </w:rPr>
        <w:t>de</w:t>
      </w:r>
      <w:r>
        <w:rPr>
          <w:spacing w:val="78"/>
          <w:sz w:val="24"/>
        </w:rPr>
        <w:t xml:space="preserve"> </w:t>
      </w:r>
      <w:r>
        <w:rPr>
          <w:sz w:val="24"/>
        </w:rPr>
        <w:t>Oliveira</w:t>
      </w:r>
      <w:r>
        <w:rPr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 xml:space="preserve"> </w:t>
      </w:r>
      <w:r>
        <w:rPr>
          <w:b/>
          <w:sz w:val="24"/>
        </w:rPr>
        <w:t>93.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0012370-15.2025.8.04.9001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Embargos</w:t>
      </w:r>
      <w:r>
        <w:rPr>
          <w:spacing w:val="79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Declaração Cível - Terceira Câmara Cível. Relator: Abraham Peixoto Campos Filho. Embargante: Lirian Raquel Bezerra de Sousa. Embargado: ESTADO DO AMAZONAS representado(a) por PROCURADORIA</w:t>
      </w:r>
      <w:r>
        <w:rPr>
          <w:spacing w:val="76"/>
        </w:rPr>
        <w:t xml:space="preserve">  </w:t>
      </w:r>
      <w:r>
        <w:rPr/>
        <w:t>GERAL</w:t>
      </w:r>
      <w:r>
        <w:rPr>
          <w:spacing w:val="79"/>
        </w:rPr>
        <w:t xml:space="preserve">  </w:t>
      </w:r>
      <w:r>
        <w:rPr/>
        <w:t>DO</w:t>
      </w:r>
      <w:r>
        <w:rPr>
          <w:spacing w:val="79"/>
        </w:rPr>
        <w:t xml:space="preserve">  </w:t>
      </w:r>
      <w:r>
        <w:rPr/>
        <w:t>ESTADO</w:t>
      </w:r>
      <w:r>
        <w:rPr>
          <w:spacing w:val="78"/>
        </w:rPr>
        <w:t xml:space="preserve">  </w:t>
      </w:r>
      <w:r>
        <w:rPr/>
        <w:t>DO</w:t>
      </w:r>
      <w:r>
        <w:rPr>
          <w:spacing w:val="79"/>
        </w:rPr>
        <w:t xml:space="preserve">  </w:t>
      </w:r>
      <w:r>
        <w:rPr/>
        <w:t>AMAZONAS.</w:t>
      </w:r>
      <w:r>
        <w:rPr>
          <w:spacing w:val="79"/>
        </w:rPr>
        <w:t xml:space="preserve">  </w:t>
      </w:r>
      <w:r>
        <w:rPr/>
        <w:t>Retirado</w:t>
      </w:r>
      <w:r>
        <w:rPr>
          <w:spacing w:val="78"/>
        </w:rPr>
        <w:t xml:space="preserve">  </w:t>
      </w:r>
      <w:r>
        <w:rPr/>
        <w:t>de</w:t>
      </w:r>
      <w:r>
        <w:rPr>
          <w:spacing w:val="79"/>
        </w:rPr>
        <w:t xml:space="preserve">  </w:t>
      </w:r>
      <w:r>
        <w:rPr/>
        <w:t>pauta.</w:t>
      </w:r>
      <w:r>
        <w:rPr>
          <w:spacing w:val="52"/>
          <w:w w:val="150"/>
        </w:rPr>
        <w:t xml:space="preserve">  </w:t>
      </w:r>
      <w:r>
        <w:rPr>
          <w:b/>
          <w:spacing w:val="-5"/>
        </w:rPr>
        <w:t>94.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/>
        <w:ind w:left="132" w:right="130"/>
        <w:rPr/>
      </w:pPr>
      <w:r>
        <w:rPr>
          <w:b/>
        </w:rPr>
        <w:t xml:space="preserve">0010685-70.2025.8.04.9001 </w:t>
      </w:r>
      <w:r>
        <w:rPr/>
        <w:t>- Embargos de Declaração Cível - Terceira Câmara Cível. Relator: Abraham Peixoto Campos Filho. Embargante: GLENIS GOMES STECKEL. Embargado: RICARDO ESTEFANY AQUINO DE SOUZA. Decisão principal: 200 - Com Resolução do Mérito - Não-Acolhimento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GLENIS</w:t>
      </w:r>
      <w:r>
        <w:rPr>
          <w:spacing w:val="40"/>
        </w:rPr>
        <w:t xml:space="preserve"> </w:t>
      </w:r>
      <w:r>
        <w:rPr/>
        <w:t>GOMES</w:t>
      </w:r>
      <w:r>
        <w:rPr>
          <w:spacing w:val="40"/>
        </w:rPr>
        <w:t xml:space="preserve"> </w:t>
      </w:r>
      <w:r>
        <w:rPr/>
        <w:t>STECKEL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95. 0010392-74.2024.8.04.0000 </w:t>
      </w:r>
      <w:r>
        <w:rPr/>
        <w:t>- Embargos de Declaração Cível - Terceira Câmara Cível. Relator: Lia Maria Guedes De Freitas. Embargante: Willian Elias do Carmo. Embargado: José Flávio Maia Freire, Embargado:</w:t>
      </w:r>
      <w:r>
        <w:rPr>
          <w:spacing w:val="80"/>
        </w:rPr>
        <w:t xml:space="preserve"> </w:t>
      </w:r>
      <w:r>
        <w:rPr/>
        <w:t>Marco</w:t>
      </w:r>
      <w:r>
        <w:rPr>
          <w:spacing w:val="80"/>
        </w:rPr>
        <w:t xml:space="preserve"> </w:t>
      </w:r>
      <w:r>
        <w:rPr/>
        <w:t>Antonio</w:t>
      </w:r>
      <w:r>
        <w:rPr>
          <w:spacing w:val="80"/>
        </w:rPr>
        <w:t xml:space="preserve"> </w:t>
      </w:r>
      <w:r>
        <w:rPr/>
        <w:t>Maia</w:t>
      </w:r>
      <w:r>
        <w:rPr>
          <w:spacing w:val="80"/>
        </w:rPr>
        <w:t xml:space="preserve"> </w:t>
      </w:r>
      <w:r>
        <w:rPr/>
        <w:t>Freire.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Willian</w:t>
      </w:r>
      <w:r>
        <w:rPr>
          <w:spacing w:val="80"/>
        </w:rPr>
        <w:t xml:space="preserve">  </w:t>
      </w:r>
      <w:r>
        <w:rPr/>
        <w:t>Elias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Carmo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96. 0007258-65.2025.8.04.9001 </w:t>
      </w:r>
      <w:r>
        <w:rPr/>
        <w:t>- Agravo Interno Cível - Terceira Câmara Cível. Relator: Abraham Peixoto</w:t>
      </w:r>
    </w:p>
    <w:p>
      <w:pPr>
        <w:pStyle w:val="BodyText"/>
        <w:spacing w:lineRule="auto" w:line="233" w:before="80" w:after="0"/>
        <w:jc w:val="left"/>
        <w:rPr/>
      </w:pPr>
      <w:r>
        <w:rPr/>
        <w:t>Campos</w:t>
      </w:r>
      <w:r>
        <w:rPr>
          <w:spacing w:val="80"/>
          <w:w w:val="150"/>
        </w:rPr>
        <w:t xml:space="preserve"> </w:t>
      </w:r>
      <w:r>
        <w:rPr/>
        <w:t>Filho.</w:t>
      </w:r>
      <w:r>
        <w:rPr>
          <w:spacing w:val="80"/>
          <w:w w:val="150"/>
        </w:rPr>
        <w:t xml:space="preserve"> </w:t>
      </w:r>
      <w:r>
        <w:rPr/>
        <w:t>Agravante:</w:t>
      </w:r>
      <w:r>
        <w:rPr>
          <w:spacing w:val="80"/>
          <w:w w:val="150"/>
        </w:rPr>
        <w:t xml:space="preserve"> </w:t>
      </w:r>
      <w:r>
        <w:rPr/>
        <w:t>Maria</w:t>
      </w:r>
      <w:r>
        <w:rPr>
          <w:spacing w:val="80"/>
          <w:w w:val="150"/>
        </w:rPr>
        <w:t xml:space="preserve"> </w:t>
      </w:r>
      <w:r>
        <w:rPr/>
        <w:t>Lazara</w:t>
      </w:r>
      <w:r>
        <w:rPr>
          <w:spacing w:val="80"/>
          <w:w w:val="150"/>
        </w:rPr>
        <w:t xml:space="preserve"> </w:t>
      </w:r>
      <w:r>
        <w:rPr/>
        <w:t>Carvalho</w:t>
      </w:r>
      <w:r>
        <w:rPr>
          <w:spacing w:val="80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Santos.</w:t>
      </w:r>
      <w:r>
        <w:rPr>
          <w:spacing w:val="80"/>
          <w:w w:val="150"/>
        </w:rPr>
        <w:t xml:space="preserve"> </w:t>
      </w:r>
      <w:r>
        <w:rPr/>
        <w:t>Agravado:</w:t>
      </w:r>
      <w:r>
        <w:rPr>
          <w:spacing w:val="80"/>
          <w:w w:val="150"/>
        </w:rPr>
        <w:t xml:space="preserve"> </w:t>
      </w:r>
      <w:r>
        <w:rPr/>
        <w:t>SINDICATO</w:t>
      </w:r>
      <w:r>
        <w:rPr>
          <w:spacing w:val="80"/>
          <w:w w:val="150"/>
        </w:rPr>
        <w:t xml:space="preserve"> </w:t>
      </w:r>
      <w:r>
        <w:rPr/>
        <w:t>DOS TRABALHADORES</w:t>
      </w:r>
      <w:r>
        <w:rPr>
          <w:spacing w:val="22"/>
        </w:rPr>
        <w:t xml:space="preserve"> </w:t>
      </w:r>
      <w:r>
        <w:rPr/>
        <w:t>PUBLICOS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AREA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SAUDE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SINDSAUDE.</w:t>
      </w:r>
      <w:r>
        <w:rPr>
          <w:spacing w:val="22"/>
        </w:rPr>
        <w:t xml:space="preserve"> </w:t>
      </w:r>
      <w:r>
        <w:rPr>
          <w:spacing w:val="-2"/>
        </w:rPr>
        <w:t>Decisão</w:t>
      </w:r>
    </w:p>
    <w:p>
      <w:pPr>
        <w:pStyle w:val="BodyText"/>
        <w:spacing w:lineRule="exact" w:line="269"/>
        <w:jc w:val="left"/>
        <w:rPr/>
      </w:pPr>
      <w:r>
        <w:rPr/>
        <w:t>principal:</w:t>
      </w:r>
      <w:r>
        <w:rPr>
          <w:spacing w:val="54"/>
        </w:rPr>
        <w:t xml:space="preserve"> </w:t>
      </w:r>
      <w:r>
        <w:rPr/>
        <w:t>239</w:t>
      </w:r>
      <w:r>
        <w:rPr>
          <w:spacing w:val="55"/>
        </w:rPr>
        <w:t xml:space="preserve"> </w:t>
      </w:r>
      <w:r>
        <w:rPr/>
        <w:t>-</w:t>
      </w:r>
      <w:r>
        <w:rPr>
          <w:spacing w:val="55"/>
        </w:rPr>
        <w:t xml:space="preserve"> </w:t>
      </w:r>
      <w:r>
        <w:rPr/>
        <w:t>Com</w:t>
      </w:r>
      <w:r>
        <w:rPr>
          <w:spacing w:val="55"/>
        </w:rPr>
        <w:t xml:space="preserve"> </w:t>
      </w:r>
      <w:r>
        <w:rPr/>
        <w:t>Resolução</w:t>
      </w:r>
      <w:r>
        <w:rPr>
          <w:spacing w:val="55"/>
        </w:rPr>
        <w:t xml:space="preserve"> </w:t>
      </w:r>
      <w:r>
        <w:rPr/>
        <w:t>do</w:t>
      </w:r>
      <w:r>
        <w:rPr>
          <w:spacing w:val="55"/>
        </w:rPr>
        <w:t xml:space="preserve"> </w:t>
      </w:r>
      <w:r>
        <w:rPr/>
        <w:t>Mérito</w:t>
      </w:r>
      <w:r>
        <w:rPr>
          <w:spacing w:val="54"/>
        </w:rPr>
        <w:t xml:space="preserve"> </w:t>
      </w:r>
      <w:r>
        <w:rPr/>
        <w:t>-</w:t>
      </w:r>
      <w:r>
        <w:rPr>
          <w:spacing w:val="55"/>
        </w:rPr>
        <w:t xml:space="preserve"> </w:t>
      </w:r>
      <w:r>
        <w:rPr/>
        <w:t>Não-Provimento,</w:t>
      </w:r>
      <w:r>
        <w:rPr>
          <w:spacing w:val="55"/>
        </w:rPr>
        <w:t xml:space="preserve"> </w:t>
      </w:r>
      <w:r>
        <w:rPr/>
        <w:t>atribuído</w:t>
      </w:r>
      <w:r>
        <w:rPr>
          <w:spacing w:val="55"/>
        </w:rPr>
        <w:t xml:space="preserve"> </w:t>
      </w:r>
      <w:r>
        <w:rPr/>
        <w:t>à(s)</w:t>
      </w:r>
      <w:r>
        <w:rPr>
          <w:spacing w:val="55"/>
        </w:rPr>
        <w:t xml:space="preserve"> </w:t>
      </w:r>
      <w:r>
        <w:rPr/>
        <w:t>parte(s)</w:t>
      </w:r>
      <w:r>
        <w:rPr>
          <w:spacing w:val="55"/>
        </w:rPr>
        <w:t xml:space="preserve"> </w:t>
      </w:r>
      <w:r>
        <w:rPr/>
        <w:t>Maria</w:t>
      </w:r>
      <w:r>
        <w:rPr>
          <w:spacing w:val="55"/>
        </w:rPr>
        <w:t xml:space="preserve"> </w:t>
      </w:r>
      <w:r>
        <w:rPr>
          <w:spacing w:val="-2"/>
        </w:rPr>
        <w:t>Lazara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Carvalho</w:t>
      </w:r>
      <w:r>
        <w:rPr>
          <w:spacing w:val="52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Santos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97.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0007094-03.2025.8.04.9001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Interno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1"/>
        <w:rPr/>
      </w:pPr>
      <w:r>
        <w:rPr/>
        <w:t>Câmara Cível. Relator: Abraham Peixoto Campos Filho. Agravante: A.N.GOES. Agravado: PAULO EVANGELISTA RIBEIRO, Agravado: VASCO BENTO DOS SANTOS RIBEIRO, Agravado: MUNICIPIO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BOA</w:t>
      </w:r>
      <w:r>
        <w:rPr>
          <w:spacing w:val="3"/>
        </w:rPr>
        <w:t xml:space="preserve"> </w:t>
      </w:r>
      <w:r>
        <w:rPr/>
        <w:t>VISTA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RAMOS/PREFEITURA</w:t>
      </w:r>
      <w:r>
        <w:rPr>
          <w:spacing w:val="3"/>
        </w:rPr>
        <w:t xml:space="preserve"> </w:t>
      </w:r>
      <w:r>
        <w:rPr/>
        <w:t>MUNICIPAL.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/>
        <w:t>237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>
          <w:spacing w:val="-5"/>
        </w:rPr>
        <w:t>Com</w:t>
      </w:r>
    </w:p>
    <w:p>
      <w:pPr>
        <w:pStyle w:val="BodyText"/>
        <w:spacing w:lineRule="auto" w:line="235" w:before="5" w:after="0"/>
        <w:ind w:left="132" w:right="130"/>
        <w:rPr/>
      </w:pP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A.N.GOES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98. 0006963-28.2025.8.04.9001 </w:t>
      </w:r>
      <w:r>
        <w:rPr/>
        <w:t>- Embargos de Declaração Cível - Terceira Câmara Cível. Relator: Abraham Peixoto Campos Filho. Embargante: SEGURADORA LIDER DO CONSORCIO DO SEGURO DPVAT SA. Embargado: jose edivaldo valente cardoso. Decisão principal: 198 - Com Resolução do Mérito - Acolhimento de Embargos de Declaração, atribuído à(s) parte(s) SEGURADORA LIDER DO CONSORCIO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SEGURO</w:t>
      </w:r>
      <w:r>
        <w:rPr>
          <w:spacing w:val="5"/>
        </w:rPr>
        <w:t xml:space="preserve"> </w:t>
      </w:r>
      <w:r>
        <w:rPr/>
        <w:t>DPVAT</w:t>
      </w:r>
      <w:r>
        <w:rPr>
          <w:spacing w:val="5"/>
        </w:rPr>
        <w:t xml:space="preserve"> </w:t>
      </w:r>
      <w:r>
        <w:rPr/>
        <w:t>SA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6"/>
        </w:rPr>
        <w:t xml:space="preserve"> </w:t>
      </w:r>
      <w:r>
        <w:rPr>
          <w:b/>
        </w:rPr>
        <w:t>99.</w:t>
      </w:r>
      <w:r>
        <w:rPr>
          <w:b/>
          <w:spacing w:val="5"/>
        </w:rPr>
        <w:t xml:space="preserve"> </w:t>
      </w:r>
      <w:r>
        <w:rPr>
          <w:b/>
        </w:rPr>
        <w:t>0003818-76.2014.8.04.4400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/>
        <w:t>Cível</w:t>
      </w:r>
      <w:r>
        <w:rPr>
          <w:spacing w:val="5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 w:before="4" w:after="0"/>
        <w:ind w:left="132" w:right="134"/>
        <w:rPr/>
      </w:pPr>
      <w:r>
        <w:rPr/>
        <w:t>Terceira Câmara Cível. Relator: João De Jesus Abdala Simões. Apelante: NELMO MAIA MELO. Apelado:</w:t>
      </w:r>
      <w:r>
        <w:rPr>
          <w:spacing w:val="40"/>
        </w:rPr>
        <w:t xml:space="preserve"> </w:t>
      </w:r>
      <w:r>
        <w:rPr/>
        <w:t>SANTO</w:t>
      </w:r>
      <w:r>
        <w:rPr>
          <w:spacing w:val="40"/>
        </w:rPr>
        <w:t xml:space="preserve"> </w:t>
      </w:r>
      <w:r>
        <w:rPr/>
        <w:t>ANTÔNIO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SUSTENTÁVEL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</w:p>
    <w:p>
      <w:pPr>
        <w:pStyle w:val="BodyText"/>
        <w:spacing w:lineRule="auto" w:line="233" w:before="1" w:after="0"/>
        <w:ind w:left="132" w:right="136"/>
        <w:rPr/>
      </w:pPr>
      <w:r>
        <w:rPr/>
        <w:t>principal: 239 - Com Resolução do Mérito - Não-Provimento, atribuído à(s) parte(s) NELMO MAIA MELO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Unânime.</w:t>
      </w:r>
      <w:r>
        <w:rPr>
          <w:spacing w:val="28"/>
        </w:rPr>
        <w:t xml:space="preserve"> </w:t>
      </w:r>
      <w:r>
        <w:rPr/>
        <w:t>Observações:</w:t>
      </w:r>
      <w:r>
        <w:rPr>
          <w:spacing w:val="28"/>
        </w:rPr>
        <w:t xml:space="preserve"> </w:t>
      </w:r>
      <w:r>
        <w:rPr/>
        <w:t>Francisco</w:t>
      </w:r>
      <w:r>
        <w:rPr>
          <w:spacing w:val="28"/>
        </w:rPr>
        <w:t xml:space="preserve"> </w:t>
      </w:r>
      <w:r>
        <w:rPr/>
        <w:t>Luis</w:t>
      </w:r>
      <w:r>
        <w:rPr>
          <w:spacing w:val="28"/>
        </w:rPr>
        <w:t xml:space="preserve"> </w:t>
      </w:r>
      <w:r>
        <w:rPr/>
        <w:t>Nanci</w:t>
      </w:r>
      <w:r>
        <w:rPr>
          <w:spacing w:val="28"/>
        </w:rPr>
        <w:t xml:space="preserve"> </w:t>
      </w:r>
      <w:r>
        <w:rPr/>
        <w:t>OAB/RO</w:t>
      </w:r>
      <w:r>
        <w:rPr>
          <w:spacing w:val="28"/>
        </w:rPr>
        <w:t xml:space="preserve"> </w:t>
      </w:r>
      <w:r>
        <w:rPr/>
        <w:t>8011,</w:t>
      </w:r>
      <w:r>
        <w:rPr>
          <w:spacing w:val="28"/>
        </w:rPr>
        <w:t xml:space="preserve"> </w:t>
      </w:r>
      <w:r>
        <w:rPr/>
        <w:t>presente</w:t>
      </w:r>
      <w:r>
        <w:rPr>
          <w:spacing w:val="28"/>
        </w:rPr>
        <w:t xml:space="preserve"> </w:t>
      </w:r>
      <w:r>
        <w:rPr/>
        <w:t>para</w:t>
      </w:r>
      <w:r>
        <w:rPr>
          <w:spacing w:val="28"/>
        </w:rPr>
        <w:t xml:space="preserve"> </w:t>
      </w:r>
      <w:r>
        <w:rPr/>
        <w:t>sustentação</w:t>
      </w:r>
      <w:r>
        <w:rPr>
          <w:spacing w:val="28"/>
        </w:rPr>
        <w:t xml:space="preserve"> </w:t>
      </w:r>
      <w:r>
        <w:rPr/>
        <w:t>oral.</w:t>
      </w:r>
    </w:p>
    <w:p>
      <w:pPr>
        <w:pStyle w:val="BodyText"/>
        <w:spacing w:lineRule="auto" w:line="233" w:before="9" w:after="0"/>
        <w:ind w:left="132" w:right="134"/>
        <w:rPr/>
      </w:pPr>
      <w:r>
        <w:rPr>
          <w:b/>
        </w:rPr>
        <w:t xml:space="preserve">100. 0003770-20.2014.8.04.4400 </w:t>
      </w:r>
      <w:r>
        <w:rPr/>
        <w:t>- Apelação Cível - Terceira Câmara Cível. Relator: Airton Luis Correa Gentil. Apelante: ILAMOR VIANA FERREIRA BARBOSA. Apelado: SANTO ANTÔNIO ENERGIA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S/A, Apelado: ENERGIA SUSTENTÁVEL S/A. Decisão principal: 239 - Com Resolução do Mérito - Não-Provimento, atribuído à(s) parte(s) ILAMOR VIANA FERREIRA BARBOSA - Unânime. Observações:</w:t>
      </w:r>
      <w:r>
        <w:rPr>
          <w:spacing w:val="57"/>
        </w:rPr>
        <w:t xml:space="preserve">  </w:t>
      </w:r>
      <w:r>
        <w:rPr/>
        <w:t>Francisco</w:t>
      </w:r>
      <w:r>
        <w:rPr>
          <w:spacing w:val="57"/>
        </w:rPr>
        <w:t xml:space="preserve">  </w:t>
      </w:r>
      <w:r>
        <w:rPr/>
        <w:t>Luis</w:t>
      </w:r>
      <w:r>
        <w:rPr>
          <w:spacing w:val="57"/>
        </w:rPr>
        <w:t xml:space="preserve">  </w:t>
      </w:r>
      <w:r>
        <w:rPr/>
        <w:t>Nanci</w:t>
      </w:r>
      <w:r>
        <w:rPr>
          <w:spacing w:val="57"/>
        </w:rPr>
        <w:t xml:space="preserve">  </w:t>
      </w:r>
      <w:r>
        <w:rPr/>
        <w:t>OAB/RO</w:t>
      </w:r>
      <w:r>
        <w:rPr>
          <w:spacing w:val="57"/>
        </w:rPr>
        <w:t xml:space="preserve">  </w:t>
      </w:r>
      <w:r>
        <w:rPr/>
        <w:t>8011,</w:t>
      </w:r>
      <w:r>
        <w:rPr>
          <w:spacing w:val="57"/>
        </w:rPr>
        <w:t xml:space="preserve">  </w:t>
      </w:r>
      <w:r>
        <w:rPr/>
        <w:t>presente</w:t>
      </w:r>
      <w:r>
        <w:rPr>
          <w:spacing w:val="57"/>
        </w:rPr>
        <w:t xml:space="preserve">  </w:t>
      </w:r>
      <w:r>
        <w:rPr/>
        <w:t>para</w:t>
      </w:r>
      <w:r>
        <w:rPr>
          <w:spacing w:val="57"/>
        </w:rPr>
        <w:t xml:space="preserve">  </w:t>
      </w:r>
      <w:r>
        <w:rPr/>
        <w:t>sustentação</w:t>
      </w:r>
      <w:r>
        <w:rPr>
          <w:spacing w:val="57"/>
        </w:rPr>
        <w:t xml:space="preserve">  </w:t>
      </w:r>
      <w:r>
        <w:rPr/>
        <w:t>oral.</w:t>
      </w:r>
      <w:r>
        <w:rPr>
          <w:spacing w:val="58"/>
        </w:rPr>
        <w:t xml:space="preserve">  </w:t>
      </w:r>
      <w:r>
        <w:rPr>
          <w:b/>
        </w:rPr>
        <w:t>101.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0003647-22.2014.8.04.4400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>Gentil. Apelante: EURICO GALDINO NUNES. Apelado: SANTO ANTÔNIO ENERGIA S/A, Apelado: ENERGIA SUSTENTÁVEL S/A. Decisão principal: 239 - Com Resolução do Mérito - Não-Provimento, atribuído à(s) parte(s) EURICO GALDINO NUNES - Unânime. Observações: Francisco Luis Nanci OAB/RO</w:t>
      </w:r>
      <w:r>
        <w:rPr>
          <w:spacing w:val="2"/>
        </w:rPr>
        <w:t xml:space="preserve"> </w:t>
      </w:r>
      <w:r>
        <w:rPr/>
        <w:t>8011,</w:t>
      </w:r>
      <w:r>
        <w:rPr>
          <w:spacing w:val="2"/>
        </w:rPr>
        <w:t xml:space="preserve"> </w:t>
      </w:r>
      <w:r>
        <w:rPr/>
        <w:t>presente</w:t>
      </w:r>
      <w:r>
        <w:rPr>
          <w:spacing w:val="2"/>
        </w:rPr>
        <w:t xml:space="preserve"> </w:t>
      </w:r>
      <w:r>
        <w:rPr/>
        <w:t>para</w:t>
      </w:r>
      <w:r>
        <w:rPr>
          <w:spacing w:val="2"/>
        </w:rPr>
        <w:t xml:space="preserve"> </w:t>
      </w:r>
      <w:r>
        <w:rPr/>
        <w:t>sustentação</w:t>
      </w:r>
      <w:r>
        <w:rPr>
          <w:spacing w:val="2"/>
        </w:rPr>
        <w:t xml:space="preserve"> </w:t>
      </w:r>
      <w:r>
        <w:rPr/>
        <w:t>oral.</w:t>
      </w:r>
      <w:r>
        <w:rPr>
          <w:spacing w:val="4"/>
        </w:rPr>
        <w:t xml:space="preserve"> </w:t>
      </w:r>
      <w:r>
        <w:rPr>
          <w:b/>
        </w:rPr>
        <w:t>102.</w:t>
      </w:r>
      <w:r>
        <w:rPr>
          <w:b/>
          <w:spacing w:val="2"/>
        </w:rPr>
        <w:t xml:space="preserve"> </w:t>
      </w:r>
      <w:r>
        <w:rPr>
          <w:b/>
        </w:rPr>
        <w:t>0003647-07.2025.8.04.9001</w:t>
      </w:r>
      <w:r>
        <w:rPr>
          <w:b/>
          <w:spacing w:val="3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Agravo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>
          <w:spacing w:val="-2"/>
        </w:rPr>
        <w:t>Instrumento</w:t>
      </w:r>
    </w:p>
    <w:p>
      <w:pPr>
        <w:pStyle w:val="BodyText"/>
        <w:spacing w:lineRule="auto" w:line="233"/>
        <w:ind w:left="132" w:right="134"/>
        <w:rPr/>
      </w:pPr>
      <w:r>
        <w:rPr/>
        <w:t>- Terceira Câmara Cível. Relator: Abraham Peixoto Campos Filho. Agravante: ESTADO DO AMAZONAS.</w:t>
      </w:r>
      <w:r>
        <w:rPr>
          <w:spacing w:val="7"/>
        </w:rPr>
        <w:t xml:space="preserve"> </w:t>
      </w:r>
      <w:r>
        <w:rPr/>
        <w:t>Agravado:</w:t>
      </w:r>
      <w:r>
        <w:rPr>
          <w:spacing w:val="7"/>
        </w:rPr>
        <w:t xml:space="preserve"> </w:t>
      </w:r>
      <w:r>
        <w:rPr/>
        <w:t>MINISTERIO</w:t>
      </w:r>
      <w:r>
        <w:rPr>
          <w:spacing w:val="7"/>
        </w:rPr>
        <w:t xml:space="preserve"> </w:t>
      </w:r>
      <w:r>
        <w:rPr/>
        <w:t>PUBLICO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ESTADO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AMAZONAS.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>
          <w:spacing w:val="-2"/>
        </w:rPr>
        <w:t>principal: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 xml:space="preserve">238 - Com Resolução do Mérito - Provimento em Parte, atribuído à(s) parte(s) ESTADO DO AMAZONAS - Unânime. </w:t>
      </w:r>
      <w:r>
        <w:rPr>
          <w:b/>
        </w:rPr>
        <w:t xml:space="preserve">103. 0003379-50.2025.8.04.9001 </w:t>
      </w:r>
      <w:r>
        <w:rPr/>
        <w:t>- Agravo de Instrumento - Terceira Câmara Cível. Relator: Abraham Peixoto Campos Filho. Agravante: Município de Tapauá. Agravado: MINISTERIO PUBLICO DO ESTADO DO AMAZONAS. Decisão principal: 238 - Com Resolução do Mérito</w:t>
      </w:r>
      <w:r>
        <w:rPr>
          <w:spacing w:val="71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Provimento</w:t>
      </w:r>
      <w:r>
        <w:rPr>
          <w:spacing w:val="73"/>
          <w:w w:val="150"/>
        </w:rPr>
        <w:t xml:space="preserve"> </w:t>
      </w:r>
      <w:r>
        <w:rPr/>
        <w:t>em</w:t>
      </w:r>
      <w:r>
        <w:rPr>
          <w:spacing w:val="74"/>
          <w:w w:val="150"/>
        </w:rPr>
        <w:t xml:space="preserve"> </w:t>
      </w:r>
      <w:r>
        <w:rPr/>
        <w:t>Parte,</w:t>
      </w:r>
      <w:r>
        <w:rPr>
          <w:spacing w:val="73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3"/>
          <w:w w:val="150"/>
        </w:rPr>
        <w:t xml:space="preserve"> </w:t>
      </w:r>
      <w:r>
        <w:rPr/>
        <w:t>parte(s)</w:t>
      </w:r>
      <w:r>
        <w:rPr>
          <w:spacing w:val="74"/>
          <w:w w:val="150"/>
        </w:rPr>
        <w:t xml:space="preserve"> </w:t>
      </w:r>
      <w:r>
        <w:rPr/>
        <w:t>Município</w:t>
      </w:r>
      <w:r>
        <w:rPr>
          <w:spacing w:val="74"/>
          <w:w w:val="150"/>
        </w:rPr>
        <w:t xml:space="preserve"> </w:t>
      </w:r>
      <w:r>
        <w:rPr/>
        <w:t>de</w:t>
      </w:r>
      <w:r>
        <w:rPr>
          <w:spacing w:val="73"/>
          <w:w w:val="150"/>
        </w:rPr>
        <w:t xml:space="preserve"> </w:t>
      </w:r>
      <w:r>
        <w:rPr/>
        <w:t>Tapauá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3"/>
          <w:w w:val="150"/>
        </w:rPr>
        <w:t xml:space="preserve"> </w:t>
      </w:r>
      <w:r>
        <w:rPr/>
        <w:t>Unânime.</w:t>
      </w:r>
      <w:r>
        <w:rPr>
          <w:spacing w:val="26"/>
        </w:rPr>
        <w:t xml:space="preserve">  </w:t>
      </w:r>
      <w:r>
        <w:rPr>
          <w:b/>
          <w:spacing w:val="-4"/>
        </w:rPr>
        <w:t>104.</w:t>
      </w:r>
    </w:p>
    <w:p>
      <w:pPr>
        <w:pStyle w:val="Normal"/>
        <w:spacing w:lineRule="exact" w:line="266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0001954-59.2024.8.04.0000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Regimental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6"/>
          <w:sz w:val="24"/>
        </w:rPr>
        <w:t xml:space="preserve"> </w:t>
      </w:r>
      <w:r>
        <w:rPr>
          <w:sz w:val="24"/>
        </w:rPr>
        <w:t>Lia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Maria</w:t>
      </w:r>
    </w:p>
    <w:p>
      <w:pPr>
        <w:pStyle w:val="BodyText"/>
        <w:jc w:val="left"/>
        <w:rPr>
          <w:b/>
        </w:rPr>
      </w:pP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N.M.N.T.d.L.Agravado:</w:t>
      </w:r>
      <w:r>
        <w:rPr>
          <w:spacing w:val="40"/>
        </w:rPr>
        <w:t xml:space="preserve"> </w:t>
      </w:r>
      <w:r>
        <w:rPr/>
        <w:t>E.J.A.T.d.L.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7"/>
          <w:w w:val="150"/>
        </w:rPr>
        <w:t xml:space="preserve"> </w:t>
      </w:r>
      <w:r>
        <w:rPr/>
        <w:t>Mérito</w:t>
      </w:r>
      <w:r>
        <w:rPr>
          <w:spacing w:val="78"/>
          <w:w w:val="150"/>
        </w:rPr>
        <w:t xml:space="preserve"> </w:t>
      </w:r>
      <w:r>
        <w:rPr/>
        <w:t>-</w:t>
      </w:r>
      <w:r>
        <w:rPr>
          <w:spacing w:val="77"/>
          <w:w w:val="150"/>
        </w:rPr>
        <w:t xml:space="preserve"> </w:t>
      </w:r>
      <w:r>
        <w:rPr/>
        <w:t>Não-Provimento,</w:t>
      </w:r>
      <w:r>
        <w:rPr>
          <w:spacing w:val="78"/>
          <w:w w:val="150"/>
        </w:rPr>
        <w:t xml:space="preserve"> </w:t>
      </w:r>
      <w:r>
        <w:rPr/>
        <w:t>atribuído</w:t>
      </w:r>
      <w:r>
        <w:rPr>
          <w:spacing w:val="77"/>
          <w:w w:val="150"/>
        </w:rPr>
        <w:t xml:space="preserve"> </w:t>
      </w:r>
      <w:r>
        <w:rPr/>
        <w:t>à(s)</w:t>
      </w:r>
      <w:r>
        <w:rPr>
          <w:spacing w:val="77"/>
          <w:w w:val="150"/>
        </w:rPr>
        <w:t xml:space="preserve"> </w:t>
      </w:r>
      <w:r>
        <w:rPr/>
        <w:t>parte(s)</w:t>
      </w:r>
      <w:r>
        <w:rPr>
          <w:spacing w:val="78"/>
          <w:w w:val="150"/>
        </w:rPr>
        <w:t xml:space="preserve"> </w:t>
      </w:r>
      <w:r>
        <w:rPr/>
        <w:t>N.M.N.T.d.L.</w:t>
      </w:r>
      <w:r>
        <w:rPr>
          <w:spacing w:val="77"/>
          <w:w w:val="150"/>
        </w:rPr>
        <w:t xml:space="preserve"> </w:t>
      </w:r>
      <w:r>
        <w:rPr/>
        <w:t>-</w:t>
      </w:r>
      <w:r>
        <w:rPr>
          <w:spacing w:val="78"/>
          <w:w w:val="150"/>
        </w:rPr>
        <w:t xml:space="preserve"> </w:t>
      </w:r>
      <w:r>
        <w:rPr/>
        <w:t>Unânime.</w:t>
      </w:r>
      <w:r>
        <w:rPr>
          <w:spacing w:val="26"/>
        </w:rPr>
        <w:t xml:space="preserve">  </w:t>
      </w:r>
      <w:r>
        <w:rPr>
          <w:b/>
          <w:spacing w:val="-4"/>
        </w:rPr>
        <w:t>105.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0001595-53.2014.8.04.4400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jc w:val="left"/>
        <w:rPr/>
      </w:pPr>
      <w:r>
        <w:rPr/>
        <w:t>Gentil. Apelante: ADAMOR ROSAS NOBRE. Apelado: SANTO ANTÔNIO ENERGIA S/A, Apelado: ENERGIA</w:t>
      </w:r>
      <w:r>
        <w:rPr>
          <w:spacing w:val="6"/>
        </w:rPr>
        <w:t xml:space="preserve"> </w:t>
      </w:r>
      <w:r>
        <w:rPr/>
        <w:t>SUSTENTÁVEL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239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 xml:space="preserve"> </w:t>
      </w:r>
      <w:r>
        <w:rPr>
          <w:sz w:val="24"/>
        </w:rPr>
        <w:t>à(s)</w:t>
      </w:r>
      <w:r>
        <w:rPr>
          <w:spacing w:val="76"/>
          <w:sz w:val="24"/>
        </w:rPr>
        <w:t xml:space="preserve"> </w:t>
      </w:r>
      <w:r>
        <w:rPr>
          <w:sz w:val="24"/>
        </w:rPr>
        <w:t>parte(s)</w:t>
      </w:r>
      <w:r>
        <w:rPr>
          <w:spacing w:val="76"/>
          <w:sz w:val="24"/>
        </w:rPr>
        <w:t xml:space="preserve"> </w:t>
      </w:r>
      <w:r>
        <w:rPr>
          <w:sz w:val="24"/>
        </w:rPr>
        <w:t>ADAMOR</w:t>
      </w:r>
      <w:r>
        <w:rPr>
          <w:spacing w:val="76"/>
          <w:sz w:val="24"/>
        </w:rPr>
        <w:t xml:space="preserve"> </w:t>
      </w:r>
      <w:r>
        <w:rPr>
          <w:sz w:val="24"/>
        </w:rPr>
        <w:t>ROSAS</w:t>
      </w:r>
      <w:r>
        <w:rPr>
          <w:spacing w:val="76"/>
          <w:sz w:val="24"/>
        </w:rPr>
        <w:t xml:space="preserve"> </w:t>
      </w:r>
      <w:r>
        <w:rPr>
          <w:sz w:val="24"/>
        </w:rPr>
        <w:t>NOBRE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106.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0000618-46.2025.8.04.9001</w:t>
      </w:r>
      <w:r>
        <w:rPr>
          <w:b/>
          <w:spacing w:val="7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Agravo de Instrumento - Terceira Câmara Cível. Relator: Abraham Peixoto Campos Filho. Agravante: BANCO</w:t>
      </w:r>
      <w:r>
        <w:rPr>
          <w:spacing w:val="-1"/>
        </w:rPr>
        <w:t xml:space="preserve"> </w:t>
      </w:r>
      <w:r>
        <w:rPr/>
        <w:t>DAYCOVAL</w:t>
      </w:r>
      <w:r>
        <w:rPr>
          <w:spacing w:val="-1"/>
        </w:rPr>
        <w:t xml:space="preserve"> </w:t>
      </w:r>
      <w:r>
        <w:rPr/>
        <w:t>S.A.Agravado:</w:t>
      </w:r>
      <w:r>
        <w:rPr>
          <w:spacing w:val="-1"/>
        </w:rPr>
        <w:t xml:space="preserve"> </w:t>
      </w:r>
      <w:r>
        <w:rPr/>
        <w:t>ALTEMISE</w:t>
      </w:r>
      <w:r>
        <w:rPr>
          <w:spacing w:val="-1"/>
        </w:rPr>
        <w:t xml:space="preserve"> </w:t>
      </w:r>
      <w:r>
        <w:rPr/>
        <w:t>SANTOS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CARVALHO.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237</w:t>
      </w:r>
      <w:r>
        <w:rPr>
          <w:spacing w:val="-1"/>
        </w:rPr>
        <w:t xml:space="preserve"> </w:t>
      </w:r>
      <w:r>
        <w:rPr/>
        <w:t>- Com Resolução do Mérito - Provimento, atribuído à(s) parte(s) BANCO DAYCOVAL S.A. - Unânime.</w:t>
      </w:r>
    </w:p>
    <w:p>
      <w:pPr>
        <w:pStyle w:val="BodyText"/>
        <w:spacing w:lineRule="auto" w:line="235" w:before="5" w:after="0"/>
        <w:ind w:left="132" w:right="131"/>
        <w:rPr/>
      </w:pPr>
      <w:r>
        <w:rPr>
          <w:b/>
        </w:rPr>
        <w:t xml:space="preserve">107. 0000291-74.2019.8.04.5101 </w:t>
      </w:r>
      <w:r>
        <w:rPr/>
        <w:t>- Apelação Cível - Terceira Câmara Cível. Relator: Abraham Peixoto Campos Filho. Apelante: ESTADO DO AMAZONAS. Apelado: MINISTÉRIO PÚBLICO DO ESTADO DO AMAZONAS. Decisão principal: 238 - Com Resolução do Mérito - Provimento em Parte, atribuído à(s)</w:t>
      </w:r>
      <w:r>
        <w:rPr>
          <w:spacing w:val="-3"/>
        </w:rPr>
        <w:t xml:space="preserve"> </w:t>
      </w:r>
      <w:r>
        <w:rPr/>
        <w:t>parte(s)</w:t>
      </w:r>
      <w:r>
        <w:rPr>
          <w:spacing w:val="-3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Unânime. </w:t>
      </w:r>
      <w:r>
        <w:rPr>
          <w:b/>
        </w:rPr>
        <w:t>108.</w:t>
      </w:r>
      <w:r>
        <w:rPr>
          <w:b/>
          <w:spacing w:val="-3"/>
        </w:rPr>
        <w:t xml:space="preserve"> </w:t>
      </w:r>
      <w:r>
        <w:rPr>
          <w:b/>
        </w:rPr>
        <w:t>0000274-97.2019.8.04.6601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A.D.S.B.-.M.I.Apelado:</w:t>
      </w:r>
    </w:p>
    <w:p>
      <w:pPr>
        <w:pStyle w:val="BodyText"/>
        <w:spacing w:lineRule="auto" w:line="235"/>
        <w:ind w:left="132" w:right="132"/>
        <w:rPr/>
      </w:pPr>
      <w:r>
        <w:rPr/>
        <w:t>A.M.L.B.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11373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Sem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Anulação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sentença/acórdão,</w:t>
      </w:r>
      <w:r>
        <w:rPr>
          <w:spacing w:val="-1"/>
        </w:rPr>
        <w:t xml:space="preserve"> </w:t>
      </w:r>
      <w:r>
        <w:rPr/>
        <w:t xml:space="preserve">atribuído à(s) parte(s) A.D.S.B.-.M.I. - Unânime. </w:t>
      </w:r>
      <w:r>
        <w:rPr>
          <w:b/>
        </w:rPr>
        <w:t xml:space="preserve">109. 0000060-22.2018.8.04.3601 </w:t>
      </w:r>
      <w:r>
        <w:rPr/>
        <w:t>- Apelação Cível - Terceira Câmara Cível. Relator: Abraham Peixoto Campos Filho. Apelante: MUNICIPIO DO CAREIRO DA VARZEA.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FRANCINEY</w:t>
      </w:r>
      <w:r>
        <w:rPr>
          <w:spacing w:val="-2"/>
        </w:rPr>
        <w:t xml:space="preserve"> </w:t>
      </w:r>
      <w:r>
        <w:rPr/>
        <w:t>PIMENTEL</w:t>
      </w:r>
      <w:r>
        <w:rPr>
          <w:spacing w:val="-2"/>
        </w:rPr>
        <w:t xml:space="preserve"> </w:t>
      </w:r>
      <w:r>
        <w:rPr/>
        <w:t>DOS</w:t>
      </w:r>
      <w:r>
        <w:rPr>
          <w:spacing w:val="-2"/>
        </w:rPr>
        <w:t xml:space="preserve"> </w:t>
      </w:r>
      <w:r>
        <w:rPr/>
        <w:t>SANTOS.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237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 do Mérito - Provimento, atribuído à(s) parte(s) MUNICIPIO DO CAREIRO DA VARZEA - Unânime.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110.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0008390-60.2025.8.04.9001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8"/>
          <w:sz w:val="24"/>
        </w:rPr>
        <w:t xml:space="preserve"> </w:t>
      </w:r>
      <w:r>
        <w:rPr>
          <w:sz w:val="24"/>
        </w:rPr>
        <w:t>Câmara</w:t>
      </w:r>
      <w:r>
        <w:rPr>
          <w:spacing w:val="48"/>
          <w:sz w:val="24"/>
        </w:rPr>
        <w:t xml:space="preserve"> </w:t>
      </w:r>
      <w:r>
        <w:rPr>
          <w:sz w:val="24"/>
        </w:rPr>
        <w:t>Cível.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jc w:val="left"/>
        <w:rPr/>
      </w:pPr>
      <w:r>
        <w:rPr/>
        <w:t>Abraham</w:t>
      </w:r>
      <w:r>
        <w:rPr>
          <w:spacing w:val="58"/>
          <w:w w:val="150"/>
        </w:rPr>
        <w:t xml:space="preserve"> </w:t>
      </w:r>
      <w:r>
        <w:rPr/>
        <w:t>Peixoto</w:t>
      </w:r>
      <w:r>
        <w:rPr>
          <w:spacing w:val="61"/>
          <w:w w:val="150"/>
        </w:rPr>
        <w:t xml:space="preserve"> </w:t>
      </w:r>
      <w:r>
        <w:rPr/>
        <w:t>Campos</w:t>
      </w:r>
      <w:r>
        <w:rPr>
          <w:spacing w:val="60"/>
          <w:w w:val="150"/>
        </w:rPr>
        <w:t xml:space="preserve"> </w:t>
      </w:r>
      <w:r>
        <w:rPr/>
        <w:t>Filho.</w:t>
      </w:r>
      <w:r>
        <w:rPr>
          <w:spacing w:val="61"/>
          <w:w w:val="150"/>
        </w:rPr>
        <w:t xml:space="preserve"> </w:t>
      </w:r>
      <w:r>
        <w:rPr/>
        <w:t>Embargante:</w:t>
      </w:r>
      <w:r>
        <w:rPr>
          <w:spacing w:val="61"/>
          <w:w w:val="150"/>
        </w:rPr>
        <w:t xml:space="preserve"> </w:t>
      </w:r>
      <w:r>
        <w:rPr/>
        <w:t>Mysia</w:t>
      </w:r>
      <w:r>
        <w:rPr>
          <w:spacing w:val="60"/>
          <w:w w:val="150"/>
        </w:rPr>
        <w:t xml:space="preserve"> </w:t>
      </w:r>
      <w:r>
        <w:rPr/>
        <w:t>Oliveira</w:t>
      </w:r>
      <w:r>
        <w:rPr>
          <w:spacing w:val="61"/>
          <w:w w:val="150"/>
        </w:rPr>
        <w:t xml:space="preserve"> </w:t>
      </w:r>
      <w:r>
        <w:rPr/>
        <w:t>de</w:t>
      </w:r>
      <w:r>
        <w:rPr>
          <w:spacing w:val="60"/>
          <w:w w:val="150"/>
        </w:rPr>
        <w:t xml:space="preserve"> </w:t>
      </w:r>
      <w:r>
        <w:rPr/>
        <w:t>Paula.</w:t>
      </w:r>
      <w:r>
        <w:rPr>
          <w:spacing w:val="61"/>
          <w:w w:val="150"/>
        </w:rPr>
        <w:t xml:space="preserve"> </w:t>
      </w:r>
      <w:r>
        <w:rPr/>
        <w:t>Embargado:</w:t>
      </w:r>
      <w:r>
        <w:rPr>
          <w:spacing w:val="61"/>
          <w:w w:val="150"/>
        </w:rPr>
        <w:t xml:space="preserve"> </w:t>
      </w:r>
      <w:r>
        <w:rPr>
          <w:spacing w:val="-2"/>
        </w:rPr>
        <w:t>ALIANCA</w:t>
      </w:r>
    </w:p>
    <w:p>
      <w:pPr>
        <w:pStyle w:val="BodyText"/>
        <w:spacing w:lineRule="auto" w:line="233" w:before="80" w:after="0"/>
        <w:ind w:left="132" w:right="132"/>
        <w:rPr/>
      </w:pPr>
      <w:r>
        <w:rPr/>
        <w:t>INCORPORADORA</w:t>
      </w:r>
      <w:r>
        <w:rPr>
          <w:spacing w:val="-2"/>
        </w:rPr>
        <w:t xml:space="preserve"> </w:t>
      </w:r>
      <w:r>
        <w:rPr/>
        <w:t>LTDA,</w:t>
      </w:r>
      <w:r>
        <w:rPr>
          <w:spacing w:val="-2"/>
        </w:rPr>
        <w:t xml:space="preserve"> </w:t>
      </w:r>
      <w:r>
        <w:rPr/>
        <w:t>Embargado:</w:t>
      </w:r>
      <w:r>
        <w:rPr>
          <w:spacing w:val="-2"/>
        </w:rPr>
        <w:t xml:space="preserve"> </w:t>
      </w:r>
      <w:r>
        <w:rPr/>
        <w:t>Construtora</w:t>
      </w:r>
      <w:r>
        <w:rPr>
          <w:spacing w:val="-2"/>
        </w:rPr>
        <w:t xml:space="preserve"> </w:t>
      </w:r>
      <w:r>
        <w:rPr/>
        <w:t>PDG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Poder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Garantir,</w:t>
      </w:r>
      <w:r>
        <w:rPr>
          <w:spacing w:val="-2"/>
        </w:rPr>
        <w:t xml:space="preserve"> </w:t>
      </w:r>
      <w:r>
        <w:rPr/>
        <w:t>Embargado:</w:t>
      </w:r>
      <w:r>
        <w:rPr>
          <w:spacing w:val="-2"/>
        </w:rPr>
        <w:t xml:space="preserve"> </w:t>
      </w:r>
      <w:r>
        <w:rPr/>
        <w:t>API</w:t>
      </w:r>
      <w:r>
        <w:rPr>
          <w:spacing w:val="-2"/>
        </w:rPr>
        <w:t xml:space="preserve"> </w:t>
      </w:r>
      <w:r>
        <w:rPr/>
        <w:t>SPE</w:t>
      </w:r>
      <w:r>
        <w:rPr>
          <w:spacing w:val="-2"/>
        </w:rPr>
        <w:t xml:space="preserve"> </w:t>
      </w:r>
      <w:r>
        <w:rPr/>
        <w:t>10 PLANEJAMENTO</w:t>
      </w:r>
      <w:r>
        <w:rPr>
          <w:spacing w:val="64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DESENVOLVIMENTO</w:t>
      </w:r>
      <w:r>
        <w:rPr>
          <w:spacing w:val="64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EMPREENDIMENTOS</w:t>
      </w:r>
      <w:r>
        <w:rPr>
          <w:spacing w:val="64"/>
        </w:rPr>
        <w:t xml:space="preserve"> </w:t>
      </w:r>
      <w:r>
        <w:rPr/>
        <w:t>IMOBILIARIOS</w:t>
      </w:r>
      <w:r>
        <w:rPr>
          <w:spacing w:val="65"/>
        </w:rPr>
        <w:t xml:space="preserve"> </w:t>
      </w:r>
      <w:r>
        <w:rPr>
          <w:spacing w:val="-2"/>
        </w:rPr>
        <w:t>LTDA.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 xml:space="preserve">Decisão principal: 200 - Com Resolução do Mérito - Não-Acolhimento de Embargos de Declaração, atribuído à(s) parte(s) Mysia Oliveira de Paula - Unânime. </w:t>
      </w:r>
      <w:r>
        <w:rPr>
          <w:b/>
        </w:rPr>
        <w:t xml:space="preserve">111. 0010164-28.2025.8.04.9001 </w:t>
      </w:r>
      <w:r>
        <w:rPr/>
        <w:t xml:space="preserve">- Embargos de Declaração Cível - Terceira Câmara Cível. Relator: Abraham Peixoto Campos Filho. Embargante: Heloisa Catilho Ramos. Embargado: ASSISTÊNCIA MÉDICA INTERNACIONAL S.A. Decisão principal: 200 - Com Resolução do Mérito - Não-Acolhimento de Embargos de Declaração, atribuído à(s) parte(s) Heloisa Catilho Ramos - Unânime. </w:t>
      </w:r>
      <w:r>
        <w:rPr>
          <w:b/>
        </w:rPr>
        <w:t xml:space="preserve">112. 0013689-18.2025.8.04.9001 </w:t>
      </w:r>
      <w:r>
        <w:rPr/>
        <w:t>- Embargos de Declaração Cível - Terceira Câmara Cível. Relator: Abraham Peixoto Campos Filho. Embargante: Erizeth Gonsalves. Embargado:</w:t>
      </w:r>
      <w:r>
        <w:rPr>
          <w:spacing w:val="40"/>
        </w:rPr>
        <w:t xml:space="preserve"> </w:t>
      </w:r>
      <w:r>
        <w:rPr/>
        <w:t>Ana</w:t>
      </w:r>
      <w:r>
        <w:rPr>
          <w:spacing w:val="40"/>
        </w:rPr>
        <w:t xml:space="preserve"> </w:t>
      </w:r>
      <w:r>
        <w:rPr/>
        <w:t>Gorete</w:t>
      </w:r>
      <w:r>
        <w:rPr>
          <w:spacing w:val="40"/>
        </w:rPr>
        <w:t xml:space="preserve"> </w:t>
      </w:r>
      <w:r>
        <w:rPr/>
        <w:t>Goncalves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Lima.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Não-Acolhimento de Embargos de Declaração, atribuído à(s) parte(s) Erizeth Gonsalves - Unânime. </w:t>
      </w:r>
      <w:r>
        <w:rPr>
          <w:b/>
        </w:rPr>
        <w:t xml:space="preserve">113. 0007262-05.2025.8.04.9001 </w:t>
      </w:r>
      <w:r>
        <w:rPr/>
        <w:t xml:space="preserve">- Agravo Interno Cível - Terceira Câmara Cível. Relator: Abraham Peixoto Campos Filho. Agravante: VIBRA ENERGIA S.A. Agravado: Vitória Régia Comércio de Petróleo Ltda. Decisão principal: 237 - Com Resolução do Mérito - Provimento, atribuído à(s) parte(s) VIBRA ENERGIA S.A - Unânime. </w:t>
      </w:r>
      <w:r>
        <w:rPr>
          <w:b/>
        </w:rPr>
        <w:t xml:space="preserve">114. 0011787-30.2025.8.04.9001 </w:t>
      </w:r>
      <w:r>
        <w:rPr/>
        <w:t xml:space="preserve">- Embargos de Declaração Cível - Terceira Câmara Cível. Relator: Abraham Peixoto Campos Filho. Embargante: ESTADO DO AMAZONAS representado(a) por PROCURADORIA GERAL DO ESTADO DO AMAZONAS. Embargado: Luiz Carlos Barbosa Pereira. Decisão principal: 200 - Com Resolução do Mérito - Não-Acolhimento de Embargos de Declaração, atribuído à(s) parte(s) ESTADO DO AMAZONAS representado(a) por </w:t>
      </w:r>
      <w:r>
        <w:rPr>
          <w:spacing w:val="10"/>
        </w:rPr>
        <w:t>PROCURADORIA</w:t>
      </w:r>
      <w:r>
        <w:rPr>
          <w:spacing w:val="53"/>
        </w:rPr>
        <w:t xml:space="preserve">   </w:t>
      </w:r>
      <w:r>
        <w:rPr/>
        <w:t>GERAL</w:t>
      </w:r>
      <w:r>
        <w:rPr>
          <w:spacing w:val="54"/>
        </w:rPr>
        <w:t xml:space="preserve">   </w:t>
      </w:r>
      <w:r>
        <w:rPr/>
        <w:t>DO</w:t>
      </w:r>
      <w:r>
        <w:rPr>
          <w:spacing w:val="53"/>
        </w:rPr>
        <w:t xml:space="preserve">   </w:t>
      </w:r>
      <w:r>
        <w:rPr>
          <w:spacing w:val="9"/>
        </w:rPr>
        <w:t>ESTADO</w:t>
      </w:r>
      <w:r>
        <w:rPr>
          <w:spacing w:val="54"/>
        </w:rPr>
        <w:t xml:space="preserve">   </w:t>
      </w:r>
      <w:r>
        <w:rPr/>
        <w:t>DO</w:t>
      </w:r>
      <w:r>
        <w:rPr>
          <w:spacing w:val="53"/>
        </w:rPr>
        <w:t xml:space="preserve">   </w:t>
      </w:r>
      <w:r>
        <w:rPr>
          <w:spacing w:val="9"/>
        </w:rPr>
        <w:t>AMAZONAS</w:t>
      </w:r>
      <w:r>
        <w:rPr>
          <w:spacing w:val="54"/>
        </w:rPr>
        <w:t xml:space="preserve">   </w:t>
      </w:r>
      <w:r>
        <w:rPr/>
        <w:t>-</w:t>
      </w:r>
      <w:r>
        <w:rPr>
          <w:spacing w:val="54"/>
        </w:rPr>
        <w:t xml:space="preserve">   </w:t>
      </w:r>
      <w:r>
        <w:rPr>
          <w:spacing w:val="9"/>
        </w:rPr>
        <w:t>Unânime.</w:t>
      </w:r>
      <w:r>
        <w:rPr>
          <w:spacing w:val="55"/>
        </w:rPr>
        <w:t xml:space="preserve">   </w:t>
      </w:r>
      <w:r>
        <w:rPr>
          <w:b/>
          <w:spacing w:val="-4"/>
        </w:rPr>
        <w:t>115.</w:t>
      </w:r>
    </w:p>
    <w:p>
      <w:pPr>
        <w:pStyle w:val="BodyText"/>
        <w:spacing w:lineRule="auto" w:line="233" w:before="15" w:after="0"/>
        <w:ind w:left="132" w:right="133"/>
        <w:rPr/>
      </w:pPr>
      <w:r>
        <w:rPr>
          <w:b/>
        </w:rPr>
        <w:t xml:space="preserve">0011838-41.2025.8.04.9001 </w:t>
      </w:r>
      <w:r>
        <w:rPr/>
        <w:t>- Embargos de Declaração Cível - Terceira Câmara Cível. Relator: Abraham Peixoto Campos Filho. Embargante: C.N.C.B.Embargado: R.C.C.B. Decisão principal: 239 - Com Resolução do Mérito - Não-Provimento, atribuído à(s) parte(s) C.N.C.B. - Unânime. Esgotada a pauta, nada mais havendo que tratar, foram encerrados os trabalhos. Eu, Tânia Mara Garcia Mafra, secretária da Terceira</w:t>
      </w:r>
      <w:r>
        <w:rPr>
          <w:spacing w:val="69"/>
        </w:rPr>
        <w:t xml:space="preserve">  </w:t>
      </w:r>
      <w:r>
        <w:rPr/>
        <w:t>Câmara</w:t>
      </w:r>
      <w:r>
        <w:rPr>
          <w:spacing w:val="69"/>
        </w:rPr>
        <w:t xml:space="preserve">  </w:t>
      </w:r>
      <w:r>
        <w:rPr/>
        <w:t>Cível,</w:t>
      </w:r>
      <w:r>
        <w:rPr>
          <w:spacing w:val="69"/>
        </w:rPr>
        <w:t xml:space="preserve">  </w:t>
      </w:r>
      <w:r>
        <w:rPr/>
        <w:t>lavrei</w:t>
      </w:r>
      <w:r>
        <w:rPr>
          <w:spacing w:val="69"/>
        </w:rPr>
        <w:t xml:space="preserve">  </w:t>
      </w:r>
      <w:r>
        <w:rPr/>
        <w:t>a</w:t>
      </w:r>
      <w:r>
        <w:rPr>
          <w:spacing w:val="69"/>
        </w:rPr>
        <w:t xml:space="preserve">  </w:t>
      </w:r>
      <w:r>
        <w:rPr/>
        <w:t>presente</w:t>
      </w:r>
      <w:r>
        <w:rPr>
          <w:spacing w:val="69"/>
        </w:rPr>
        <w:t xml:space="preserve">  </w:t>
      </w:r>
      <w:r>
        <w:rPr/>
        <w:t>ata</w:t>
      </w:r>
      <w:r>
        <w:rPr>
          <w:spacing w:val="69"/>
        </w:rPr>
        <w:t xml:space="preserve">  </w:t>
      </w:r>
      <w:r>
        <w:rPr/>
        <w:t>que,</w:t>
      </w:r>
      <w:r>
        <w:rPr>
          <w:spacing w:val="69"/>
        </w:rPr>
        <w:t xml:space="preserve">  </w:t>
      </w:r>
      <w:r>
        <w:rPr/>
        <w:t>depois</w:t>
      </w:r>
      <w:r>
        <w:rPr>
          <w:spacing w:val="69"/>
        </w:rPr>
        <w:t xml:space="preserve">  </w:t>
      </w:r>
      <w:r>
        <w:rPr/>
        <w:t>de</w:t>
      </w:r>
      <w:r>
        <w:rPr>
          <w:spacing w:val="69"/>
        </w:rPr>
        <w:t xml:space="preserve">  </w:t>
      </w:r>
      <w:r>
        <w:rPr/>
        <w:t>aprovada,</w:t>
      </w:r>
      <w:r>
        <w:rPr>
          <w:spacing w:val="69"/>
        </w:rPr>
        <w:t xml:space="preserve">  </w:t>
      </w:r>
      <w:r>
        <w:rPr/>
        <w:t>assino</w:t>
      </w:r>
      <w:r>
        <w:rPr>
          <w:spacing w:val="69"/>
        </w:rPr>
        <w:t xml:space="preserve">  </w:t>
      </w:r>
      <w:r>
        <w:rPr/>
        <w:t>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LibreOffice/25.2.4.3$Windows_X86_64 LibreOffice_project/33e196637044ead23f5c3226cde09b47731f7e27</Application>
  <AppVersion>15.0000</AppVersion>
  <Pages>10</Pages>
  <Words>5807</Words>
  <Characters>36749</Characters>
  <CharactersWithSpaces>42631</CharactersWithSpaces>
  <Paragraphs>123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2025-08-07T13:04:53Z</dcterms:created>
  <dc:creator/>
  <dc:description/>
  <dc:language>pt-BR</dc:language>
  <cp:lastModifiedBy/>
  <dcterms:modified xsi:type="dcterms:W3CDTF">2025-08-07T13:04:53Z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2025-08-07T00:00:00Z</vt:filetime>
  </property>
  <property fmtid="{D5CDD505-2E9C-101B-9397-08002B2CF9AE}" pid="3" name="Creator">
    <vt:lpwstr>PDFium</vt:lpwstr>
  </property>
  <property fmtid="{D5CDD505-2E9C-101B-9397-08002B2CF9AE}" pid="4" name="LastSaved">
    <vt:filetime>2025-08-07T00:00:00Z</vt:filetime>
  </property>
  <property fmtid="{D5CDD505-2E9C-101B-9397-08002B2CF9AE}" pid="5" name="Producer">
    <vt:lpwstr>PDFium</vt:lpwstr>
  </property>
</Properties>
</file>